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D1BFA" w:rsidRDefault="0050683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213E" w:rsidRPr="00FC5471" w:rsidRDefault="00ED213E" w:rsidP="00ED213E">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t xml:space="preserve"> от</w:t>
                  </w:r>
                  <w:r w:rsidR="00F66E36">
                    <w:t xml:space="preserve"> </w:t>
                  </w:r>
                  <w:r w:rsidR="00B45997" w:rsidRPr="00BF794F">
                    <w:t>2</w:t>
                  </w:r>
                  <w:r w:rsidR="005A5D32">
                    <w:t>7</w:t>
                  </w:r>
                  <w:r w:rsidR="00B45997" w:rsidRPr="00BF794F">
                    <w:t>.0</w:t>
                  </w:r>
                  <w:r w:rsidR="00B45997">
                    <w:t>3</w:t>
                  </w:r>
                  <w:r w:rsidR="00B45997" w:rsidRPr="00BF794F">
                    <w:t>.202</w:t>
                  </w:r>
                  <w:r w:rsidR="005A5D32">
                    <w:t>3 № 51</w:t>
                  </w:r>
                </w:p>
                <w:p w:rsidR="00783D3E" w:rsidRDefault="00783D3E" w:rsidP="00D1753D">
                  <w:pPr>
                    <w:jc w:val="both"/>
                  </w:pPr>
                </w:p>
              </w:txbxContent>
            </v:textbox>
          </v:shape>
        </w:pict>
      </w: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C94464" w:rsidRPr="008D1BFA" w:rsidRDefault="00C94464"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Частное учреждение образовательная организация высшего образования</w:t>
      </w:r>
    </w:p>
    <w:p w:rsidR="00D1753D" w:rsidRPr="008D1BFA" w:rsidRDefault="009D6619"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w:t>
      </w:r>
      <w:r w:rsidR="00C94464" w:rsidRPr="008D1BFA">
        <w:rPr>
          <w:rFonts w:eastAsia="Courier New"/>
          <w:noProof/>
          <w:sz w:val="28"/>
          <w:szCs w:val="28"/>
          <w:lang w:bidi="ru-RU"/>
        </w:rPr>
        <w:t>Омская гуманитарная академия</w:t>
      </w:r>
      <w:r w:rsidRPr="008D1BFA">
        <w:rPr>
          <w:rFonts w:eastAsia="Courier New"/>
          <w:noProof/>
          <w:sz w:val="28"/>
          <w:szCs w:val="28"/>
          <w:lang w:bidi="ru-RU"/>
        </w:rPr>
        <w:t>»</w:t>
      </w:r>
    </w:p>
    <w:p w:rsidR="00C94464" w:rsidRPr="008D1BFA" w:rsidRDefault="007C277B"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Кафедра «</w:t>
      </w:r>
      <w:r w:rsidR="00D82A38" w:rsidRPr="008D1BFA">
        <w:rPr>
          <w:rFonts w:eastAsia="Courier New"/>
          <w:noProof/>
          <w:sz w:val="28"/>
          <w:szCs w:val="28"/>
          <w:lang w:bidi="ru-RU"/>
        </w:rPr>
        <w:t>Филологии, журналистики и массовых коммуникаций</w:t>
      </w:r>
      <w:r w:rsidRPr="008D1BFA">
        <w:rPr>
          <w:rFonts w:eastAsia="Courier New"/>
          <w:noProof/>
          <w:sz w:val="28"/>
          <w:szCs w:val="28"/>
          <w:lang w:bidi="ru-RU"/>
        </w:rPr>
        <w:t>»</w:t>
      </w:r>
    </w:p>
    <w:p w:rsidR="007C277B" w:rsidRPr="008D1BFA" w:rsidRDefault="007C277B" w:rsidP="00C94464">
      <w:pPr>
        <w:autoSpaceDE/>
        <w:adjustRightInd/>
        <w:ind w:right="1"/>
        <w:contextualSpacing/>
        <w:jc w:val="center"/>
        <w:rPr>
          <w:rFonts w:eastAsia="Courier New"/>
          <w:noProof/>
          <w:sz w:val="28"/>
          <w:szCs w:val="28"/>
          <w:lang w:bidi="ru-RU"/>
        </w:rPr>
      </w:pPr>
    </w:p>
    <w:p w:rsidR="00C94464" w:rsidRPr="008D1BFA" w:rsidRDefault="0050683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73.4pt;margin-top:9.4pt;width:187.0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D213E" w:rsidRPr="00C94464" w:rsidRDefault="00ED213E" w:rsidP="00ED213E">
                  <w:pPr>
                    <w:jc w:val="center"/>
                    <w:rPr>
                      <w:sz w:val="24"/>
                      <w:szCs w:val="24"/>
                    </w:rPr>
                  </w:pPr>
                  <w:r w:rsidRPr="00C94464">
                    <w:rPr>
                      <w:sz w:val="24"/>
                      <w:szCs w:val="24"/>
                    </w:rPr>
                    <w:t>УТВЕРЖДАЮ:</w:t>
                  </w:r>
                </w:p>
                <w:p w:rsidR="00ED213E" w:rsidRPr="00C94464" w:rsidRDefault="00ED213E" w:rsidP="00ED213E">
                  <w:pPr>
                    <w:jc w:val="center"/>
                    <w:rPr>
                      <w:sz w:val="24"/>
                      <w:szCs w:val="24"/>
                    </w:rPr>
                  </w:pPr>
                  <w:r w:rsidRPr="00C94464">
                    <w:rPr>
                      <w:sz w:val="24"/>
                      <w:szCs w:val="24"/>
                    </w:rPr>
                    <w:t>Ректор, д.фил.н., профессор</w:t>
                  </w:r>
                </w:p>
                <w:p w:rsidR="00ED213E" w:rsidRDefault="00ED213E" w:rsidP="00ED213E">
                  <w:pPr>
                    <w:jc w:val="center"/>
                    <w:rPr>
                      <w:sz w:val="24"/>
                      <w:szCs w:val="24"/>
                    </w:rPr>
                  </w:pPr>
                </w:p>
                <w:p w:rsidR="00ED213E" w:rsidRPr="00C94464" w:rsidRDefault="00ED213E" w:rsidP="00ED213E">
                  <w:pPr>
                    <w:jc w:val="center"/>
                    <w:rPr>
                      <w:sz w:val="24"/>
                      <w:szCs w:val="24"/>
                    </w:rPr>
                  </w:pPr>
                  <w:r w:rsidRPr="00C94464">
                    <w:rPr>
                      <w:sz w:val="24"/>
                      <w:szCs w:val="24"/>
                    </w:rPr>
                    <w:t>______________А.Э. Еремеев</w:t>
                  </w:r>
                </w:p>
                <w:p w:rsidR="00ED213E" w:rsidRPr="008E6CE8" w:rsidRDefault="00ED213E" w:rsidP="00ED213E">
                  <w:pPr>
                    <w:jc w:val="right"/>
                    <w:rPr>
                      <w:sz w:val="24"/>
                      <w:szCs w:val="24"/>
                    </w:rPr>
                  </w:pPr>
                  <w:r>
                    <w:rPr>
                      <w:sz w:val="24"/>
                      <w:szCs w:val="24"/>
                    </w:rPr>
                    <w:t xml:space="preserve">                     </w:t>
                  </w:r>
                  <w:r w:rsidR="00B45997" w:rsidRPr="003F7A60">
                    <w:rPr>
                      <w:sz w:val="24"/>
                      <w:szCs w:val="24"/>
                    </w:rPr>
                    <w:t>2</w:t>
                  </w:r>
                  <w:r w:rsidR="005A5D32">
                    <w:rPr>
                      <w:sz w:val="24"/>
                      <w:szCs w:val="24"/>
                    </w:rPr>
                    <w:t>7</w:t>
                  </w:r>
                  <w:r w:rsidR="00B45997" w:rsidRPr="003F7A60">
                    <w:rPr>
                      <w:sz w:val="24"/>
                      <w:szCs w:val="24"/>
                    </w:rPr>
                    <w:t>.03.202</w:t>
                  </w:r>
                  <w:r w:rsidR="005A5D32">
                    <w:rPr>
                      <w:sz w:val="24"/>
                      <w:szCs w:val="24"/>
                    </w:rPr>
                    <w:t>3</w:t>
                  </w:r>
                  <w:r w:rsidR="00B45997" w:rsidRPr="003F7A60">
                    <w:rPr>
                      <w:sz w:val="24"/>
                      <w:szCs w:val="24"/>
                    </w:rPr>
                    <w:t xml:space="preserve"> </w:t>
                  </w:r>
                  <w:r w:rsidR="00B45997" w:rsidRPr="00BF794F">
                    <w:rPr>
                      <w:sz w:val="24"/>
                      <w:szCs w:val="24"/>
                    </w:rPr>
                    <w:t>г.</w:t>
                  </w:r>
                </w:p>
                <w:p w:rsidR="00783D3E" w:rsidRPr="00C94464" w:rsidRDefault="00783D3E" w:rsidP="00C94464">
                  <w:pPr>
                    <w:jc w:val="center"/>
                    <w:rPr>
                      <w:sz w:val="24"/>
                      <w:szCs w:val="24"/>
                    </w:rPr>
                  </w:pPr>
                </w:p>
              </w:txbxContent>
            </v:textbox>
          </v:shape>
        </w:pict>
      </w: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D1753D" w:rsidRPr="008D1BFA" w:rsidRDefault="00D1753D" w:rsidP="00D1753D">
      <w:pPr>
        <w:widowControl/>
        <w:autoSpaceDE/>
        <w:adjustRightInd/>
        <w:jc w:val="center"/>
        <w:rPr>
          <w:sz w:val="24"/>
          <w:szCs w:val="24"/>
          <w:lang w:eastAsia="en-US"/>
        </w:rPr>
      </w:pPr>
    </w:p>
    <w:p w:rsidR="00C94464" w:rsidRPr="008D1BFA" w:rsidRDefault="00C94464" w:rsidP="00D1753D">
      <w:pPr>
        <w:widowControl/>
        <w:autoSpaceDE/>
        <w:adjustRightInd/>
        <w:jc w:val="center"/>
        <w:rPr>
          <w:sz w:val="24"/>
          <w:szCs w:val="24"/>
          <w:lang w:eastAsia="en-US"/>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DF1076" w:rsidRPr="008D1BFA" w:rsidRDefault="00DF1076" w:rsidP="00DF1076">
      <w:pPr>
        <w:suppressAutoHyphens/>
        <w:jc w:val="center"/>
        <w:rPr>
          <w:rFonts w:eastAsia="SimSun"/>
          <w:kern w:val="2"/>
          <w:sz w:val="24"/>
          <w:szCs w:val="24"/>
          <w:lang w:eastAsia="hi-IN" w:bidi="hi-IN"/>
        </w:rPr>
      </w:pPr>
      <w:r w:rsidRPr="008D1BFA">
        <w:rPr>
          <w:rFonts w:eastAsia="SimSun"/>
          <w:kern w:val="2"/>
          <w:sz w:val="24"/>
          <w:szCs w:val="24"/>
          <w:lang w:eastAsia="hi-IN" w:bidi="hi-IN"/>
        </w:rPr>
        <w:t>РАБОЧАЯ ПРОГРАММА</w:t>
      </w:r>
      <w:r w:rsidR="00C94464" w:rsidRPr="008D1BFA">
        <w:rPr>
          <w:rFonts w:eastAsia="SimSun"/>
          <w:kern w:val="2"/>
          <w:sz w:val="24"/>
          <w:szCs w:val="24"/>
          <w:lang w:eastAsia="hi-IN" w:bidi="hi-IN"/>
        </w:rPr>
        <w:t xml:space="preserve"> </w:t>
      </w:r>
      <w:r w:rsidRPr="008D1BFA">
        <w:rPr>
          <w:rFonts w:eastAsia="SimSun"/>
          <w:kern w:val="2"/>
          <w:sz w:val="24"/>
          <w:szCs w:val="24"/>
          <w:lang w:eastAsia="hi-IN" w:bidi="hi-IN"/>
        </w:rPr>
        <w:t>ДИСЦИПЛИНЫ</w:t>
      </w:r>
    </w:p>
    <w:p w:rsidR="007F4B97" w:rsidRPr="008D1BFA" w:rsidRDefault="007F4B97" w:rsidP="007F4B97">
      <w:pPr>
        <w:widowControl/>
        <w:tabs>
          <w:tab w:val="left" w:pos="708"/>
        </w:tabs>
        <w:autoSpaceDE/>
        <w:adjustRightInd/>
        <w:jc w:val="center"/>
        <w:rPr>
          <w:b/>
          <w:sz w:val="24"/>
          <w:szCs w:val="24"/>
        </w:rPr>
      </w:pPr>
    </w:p>
    <w:p w:rsidR="007A7E7B" w:rsidRPr="008D1BFA" w:rsidRDefault="00052185" w:rsidP="007F4B97">
      <w:pPr>
        <w:widowControl/>
        <w:suppressAutoHyphens/>
        <w:autoSpaceDE/>
        <w:adjustRightInd/>
        <w:jc w:val="center"/>
        <w:rPr>
          <w:b/>
          <w:bCs/>
          <w:caps/>
          <w:sz w:val="32"/>
          <w:szCs w:val="32"/>
        </w:rPr>
      </w:pPr>
      <w:r w:rsidRPr="008D1BFA">
        <w:rPr>
          <w:b/>
          <w:bCs/>
          <w:caps/>
          <w:sz w:val="32"/>
          <w:szCs w:val="32"/>
        </w:rPr>
        <w:t>Построение рекламных текстов</w:t>
      </w:r>
    </w:p>
    <w:p w:rsidR="00C94464" w:rsidRPr="008D1BFA" w:rsidRDefault="00052185" w:rsidP="007F4B97">
      <w:pPr>
        <w:widowControl/>
        <w:suppressAutoHyphens/>
        <w:autoSpaceDE/>
        <w:adjustRightInd/>
        <w:jc w:val="center"/>
        <w:rPr>
          <w:bCs/>
          <w:sz w:val="24"/>
          <w:szCs w:val="24"/>
        </w:rPr>
      </w:pPr>
      <w:r w:rsidRPr="008D1BFA">
        <w:rPr>
          <w:bCs/>
          <w:sz w:val="24"/>
          <w:szCs w:val="24"/>
        </w:rPr>
        <w:t>Б1.Б.09</w:t>
      </w:r>
    </w:p>
    <w:p w:rsidR="005669CB" w:rsidRPr="008D1BFA" w:rsidRDefault="005669CB" w:rsidP="005669CB">
      <w:pPr>
        <w:widowControl/>
        <w:autoSpaceDN/>
        <w:jc w:val="center"/>
        <w:rPr>
          <w:rFonts w:eastAsia="Calibri"/>
          <w:b/>
          <w:bCs/>
          <w:sz w:val="24"/>
          <w:szCs w:val="24"/>
          <w:lang w:eastAsia="en-US"/>
        </w:rPr>
      </w:pPr>
    </w:p>
    <w:p w:rsidR="009F4070"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программе бакалавриата</w:t>
      </w:r>
    </w:p>
    <w:p w:rsidR="007C277B" w:rsidRPr="008D1BFA" w:rsidRDefault="007C277B" w:rsidP="007C277B">
      <w:pPr>
        <w:widowControl/>
        <w:suppressAutoHyphens/>
        <w:autoSpaceDE/>
        <w:adjustRightInd/>
        <w:jc w:val="center"/>
        <w:rPr>
          <w:rFonts w:eastAsia="Courier New"/>
          <w:sz w:val="24"/>
          <w:szCs w:val="24"/>
          <w:lang w:bidi="ru-RU"/>
        </w:rPr>
      </w:pPr>
      <w:r w:rsidRPr="008D1BFA">
        <w:rPr>
          <w:rFonts w:eastAsia="Courier New"/>
          <w:sz w:val="24"/>
          <w:szCs w:val="24"/>
          <w:lang w:bidi="ru-RU"/>
        </w:rPr>
        <w:t>(программа академического бакалавриата)</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r w:rsidRPr="008D1BFA">
        <w:rPr>
          <w:rFonts w:eastAsia="Courier New"/>
          <w:sz w:val="24"/>
          <w:szCs w:val="24"/>
          <w:lang w:bidi="ru-RU"/>
        </w:rPr>
        <w:t xml:space="preserve">Направление подготовки </w:t>
      </w:r>
      <w:r w:rsidR="00052185" w:rsidRPr="008D1BFA">
        <w:rPr>
          <w:rFonts w:eastAsia="Courier New"/>
          <w:b/>
          <w:sz w:val="24"/>
          <w:szCs w:val="24"/>
          <w:lang w:bidi="ru-RU"/>
        </w:rPr>
        <w:t>38.03.06 Торговое дело</w:t>
      </w:r>
      <w:r w:rsidR="00052185" w:rsidRPr="008D1BFA">
        <w:rPr>
          <w:rFonts w:eastAsia="Courier New"/>
          <w:sz w:val="24"/>
          <w:szCs w:val="24"/>
          <w:lang w:bidi="ru-RU"/>
        </w:rPr>
        <w:t xml:space="preserve"> </w:t>
      </w:r>
      <w:r w:rsidRPr="008D1BFA">
        <w:rPr>
          <w:rFonts w:eastAsia="Courier New"/>
          <w:sz w:val="24"/>
          <w:szCs w:val="24"/>
          <w:lang w:bidi="ru-RU"/>
        </w:rPr>
        <w:t>(уровень бакалавриата)</w:t>
      </w:r>
      <w:r w:rsidRPr="008D1BFA">
        <w:rPr>
          <w:rFonts w:eastAsia="Courier New"/>
          <w:sz w:val="24"/>
          <w:szCs w:val="24"/>
          <w:lang w:bidi="ru-RU"/>
        </w:rPr>
        <w:cr/>
      </w:r>
    </w:p>
    <w:p w:rsidR="007C277B" w:rsidRPr="008D1BFA" w:rsidRDefault="00A76E53" w:rsidP="00591B36">
      <w:pPr>
        <w:widowControl/>
        <w:suppressAutoHyphens/>
        <w:autoSpaceDE/>
        <w:adjustRightInd/>
        <w:jc w:val="center"/>
        <w:rPr>
          <w:rFonts w:eastAsia="Courier New"/>
          <w:b/>
          <w:sz w:val="24"/>
          <w:szCs w:val="24"/>
          <w:lang w:bidi="ru-RU"/>
        </w:rPr>
      </w:pPr>
      <w:r w:rsidRPr="008D1BFA">
        <w:rPr>
          <w:rFonts w:eastAsia="Courier New"/>
          <w:sz w:val="24"/>
          <w:szCs w:val="24"/>
          <w:lang w:bidi="ru-RU"/>
        </w:rPr>
        <w:t xml:space="preserve">Направленность (профиль) программы </w:t>
      </w:r>
      <w:r w:rsidRPr="008D1BFA">
        <w:rPr>
          <w:rFonts w:eastAsia="Courier New"/>
          <w:b/>
          <w:sz w:val="24"/>
          <w:szCs w:val="24"/>
          <w:lang w:bidi="ru-RU"/>
        </w:rPr>
        <w:t>«</w:t>
      </w:r>
      <w:r w:rsidR="00052185" w:rsidRPr="008D1BFA">
        <w:rPr>
          <w:rFonts w:eastAsia="Courier New"/>
          <w:b/>
          <w:sz w:val="24"/>
          <w:szCs w:val="24"/>
          <w:lang w:bidi="ru-RU"/>
        </w:rPr>
        <w:t>Коммерция</w:t>
      </w:r>
      <w:r w:rsidRPr="008D1BFA">
        <w:rPr>
          <w:rFonts w:eastAsia="Courier New"/>
          <w:b/>
          <w:sz w:val="24"/>
          <w:szCs w:val="24"/>
          <w:lang w:bidi="ru-RU"/>
        </w:rPr>
        <w:t>»</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b/>
          <w:sz w:val="24"/>
          <w:szCs w:val="24"/>
          <w:lang w:bidi="ru-RU"/>
        </w:rPr>
      </w:pPr>
    </w:p>
    <w:p w:rsidR="00081CFD" w:rsidRPr="008D1BFA" w:rsidRDefault="00081CFD" w:rsidP="00081CFD">
      <w:pPr>
        <w:widowControl/>
        <w:autoSpaceDE/>
        <w:autoSpaceDN/>
        <w:adjustRightInd/>
        <w:jc w:val="center"/>
        <w:rPr>
          <w:sz w:val="24"/>
          <w:szCs w:val="24"/>
        </w:rPr>
      </w:pPr>
      <w:r w:rsidRPr="008D1BFA">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081CFD" w:rsidRPr="008D1BFA" w:rsidRDefault="00081CFD" w:rsidP="00081CFD">
      <w:pPr>
        <w:widowControl/>
        <w:autoSpaceDE/>
        <w:autoSpaceDN/>
        <w:adjustRightInd/>
        <w:jc w:val="center"/>
        <w:rPr>
          <w:sz w:val="24"/>
          <w:szCs w:val="24"/>
        </w:rPr>
      </w:pPr>
    </w:p>
    <w:p w:rsidR="00081CFD" w:rsidRPr="008D1BFA" w:rsidRDefault="00081CFD" w:rsidP="00081CFD">
      <w:pPr>
        <w:widowControl/>
        <w:autoSpaceDE/>
        <w:autoSpaceDN/>
        <w:adjustRightInd/>
        <w:jc w:val="center"/>
        <w:rPr>
          <w:rFonts w:eastAsia="SimSun"/>
          <w:b/>
          <w:kern w:val="2"/>
          <w:sz w:val="24"/>
          <w:szCs w:val="24"/>
          <w:lang w:eastAsia="hi-IN" w:bidi="hi-IN"/>
        </w:rPr>
      </w:pPr>
    </w:p>
    <w:p w:rsidR="00F66E36" w:rsidRPr="008D1BFA" w:rsidRDefault="00F66E36" w:rsidP="00F66E36">
      <w:pPr>
        <w:suppressAutoHyphens/>
        <w:jc w:val="center"/>
        <w:rPr>
          <w:rFonts w:eastAsia="SimSun"/>
          <w:b/>
          <w:kern w:val="2"/>
          <w:sz w:val="24"/>
          <w:szCs w:val="24"/>
          <w:lang w:eastAsia="hi-IN" w:bidi="hi-IN"/>
        </w:rPr>
      </w:pPr>
      <w:r w:rsidRPr="008D1BFA">
        <w:rPr>
          <w:rFonts w:eastAsia="SimSun"/>
          <w:b/>
          <w:kern w:val="2"/>
          <w:sz w:val="24"/>
          <w:szCs w:val="24"/>
          <w:lang w:eastAsia="hi-IN" w:bidi="hi-IN"/>
        </w:rPr>
        <w:t>Для обучающихся:</w:t>
      </w:r>
    </w:p>
    <w:p w:rsidR="00F66E36" w:rsidRPr="008D1BFA" w:rsidRDefault="00F66E36" w:rsidP="00F66E36">
      <w:pPr>
        <w:suppressAutoHyphens/>
        <w:jc w:val="center"/>
        <w:rPr>
          <w:rFonts w:eastAsia="SimSun"/>
          <w:kern w:val="2"/>
          <w:sz w:val="24"/>
          <w:szCs w:val="24"/>
          <w:lang w:eastAsia="hi-IN" w:bidi="hi-IN"/>
        </w:rPr>
      </w:pPr>
      <w:r w:rsidRPr="008D1BFA">
        <w:rPr>
          <w:rFonts w:eastAsia="SimSun"/>
          <w:kern w:val="2"/>
          <w:sz w:val="24"/>
          <w:szCs w:val="24"/>
          <w:lang w:eastAsia="hi-IN" w:bidi="hi-IN"/>
        </w:rPr>
        <w:t>очной формы обучения 20</w:t>
      </w:r>
      <w:r w:rsidR="00B45997">
        <w:rPr>
          <w:rFonts w:eastAsia="SimSun"/>
          <w:kern w:val="2"/>
          <w:sz w:val="24"/>
          <w:szCs w:val="24"/>
          <w:lang w:eastAsia="hi-IN" w:bidi="hi-IN"/>
        </w:rPr>
        <w:t>20</w:t>
      </w:r>
      <w:r w:rsidRPr="008D1BFA">
        <w:rPr>
          <w:rFonts w:eastAsia="SimSun"/>
          <w:kern w:val="2"/>
          <w:sz w:val="24"/>
          <w:szCs w:val="24"/>
          <w:lang w:eastAsia="hi-IN" w:bidi="hi-IN"/>
        </w:rPr>
        <w:t xml:space="preserve"> года набора соответственно</w:t>
      </w:r>
    </w:p>
    <w:p w:rsidR="00F66E36" w:rsidRPr="008D1BFA" w:rsidRDefault="00F66E36" w:rsidP="00F66E36">
      <w:pPr>
        <w:suppressAutoHyphens/>
        <w:jc w:val="center"/>
        <w:rPr>
          <w:rFonts w:eastAsia="SimSun"/>
          <w:kern w:val="2"/>
          <w:sz w:val="24"/>
          <w:szCs w:val="24"/>
          <w:lang w:eastAsia="hi-IN" w:bidi="hi-IN"/>
        </w:rPr>
      </w:pPr>
      <w:r w:rsidRPr="008D1BFA">
        <w:rPr>
          <w:rFonts w:eastAsia="SimSun"/>
          <w:kern w:val="2"/>
          <w:sz w:val="24"/>
          <w:szCs w:val="24"/>
          <w:lang w:eastAsia="hi-IN" w:bidi="hi-IN"/>
        </w:rPr>
        <w:t xml:space="preserve">заочной формы обучения </w:t>
      </w:r>
      <w:r w:rsidR="00B45997">
        <w:rPr>
          <w:rFonts w:eastAsia="SimSun"/>
          <w:kern w:val="2"/>
          <w:sz w:val="24"/>
          <w:szCs w:val="24"/>
          <w:lang w:eastAsia="hi-IN" w:bidi="hi-IN"/>
        </w:rPr>
        <w:t>2020</w:t>
      </w:r>
      <w:r w:rsidR="005A5D32">
        <w:rPr>
          <w:rFonts w:eastAsia="SimSun"/>
          <w:kern w:val="2"/>
          <w:sz w:val="24"/>
          <w:szCs w:val="24"/>
          <w:lang w:eastAsia="hi-IN" w:bidi="hi-IN"/>
        </w:rPr>
        <w:t xml:space="preserve"> </w:t>
      </w:r>
      <w:r w:rsidRPr="008D1BFA">
        <w:rPr>
          <w:rFonts w:eastAsia="SimSun"/>
          <w:kern w:val="2"/>
          <w:sz w:val="24"/>
          <w:szCs w:val="24"/>
          <w:lang w:eastAsia="hi-IN" w:bidi="hi-IN"/>
        </w:rPr>
        <w:t>года набора соответственно</w:t>
      </w:r>
    </w:p>
    <w:p w:rsidR="00F66E36" w:rsidRPr="008D1BFA" w:rsidRDefault="00F66E36" w:rsidP="00F66E36">
      <w:pPr>
        <w:suppressAutoHyphens/>
        <w:jc w:val="center"/>
        <w:rPr>
          <w:rFonts w:eastAsia="SimSun"/>
          <w:kern w:val="2"/>
          <w:sz w:val="24"/>
          <w:szCs w:val="24"/>
          <w:lang w:eastAsia="hi-IN" w:bidi="hi-IN"/>
        </w:rPr>
      </w:pPr>
    </w:p>
    <w:p w:rsidR="00F66E36" w:rsidRDefault="00F66E36" w:rsidP="00F66E36">
      <w:pPr>
        <w:suppressAutoHyphens/>
        <w:rPr>
          <w:rFonts w:eastAsia="SimSun"/>
          <w:kern w:val="2"/>
          <w:sz w:val="24"/>
          <w:szCs w:val="24"/>
          <w:lang w:eastAsia="hi-IN" w:bidi="hi-IN"/>
        </w:rPr>
      </w:pPr>
    </w:p>
    <w:p w:rsidR="00B45997" w:rsidRPr="008D1BFA" w:rsidRDefault="00B45997" w:rsidP="00F66E36">
      <w:pPr>
        <w:suppressAutoHyphens/>
        <w:rPr>
          <w:rFonts w:eastAsia="SimSun"/>
          <w:b/>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jc w:val="center"/>
        <w:rPr>
          <w:sz w:val="24"/>
          <w:szCs w:val="24"/>
        </w:rPr>
      </w:pPr>
      <w:r w:rsidRPr="008D1BFA">
        <w:rPr>
          <w:sz w:val="24"/>
          <w:szCs w:val="24"/>
        </w:rPr>
        <w:t>Омск, 202</w:t>
      </w:r>
      <w:r w:rsidR="005A5D32">
        <w:rPr>
          <w:sz w:val="24"/>
          <w:szCs w:val="24"/>
        </w:rPr>
        <w:t>3</w:t>
      </w:r>
    </w:p>
    <w:p w:rsidR="00B45997" w:rsidRPr="00D9148F" w:rsidRDefault="007C277B" w:rsidP="00B45997">
      <w:pPr>
        <w:spacing w:after="160" w:line="256" w:lineRule="auto"/>
        <w:rPr>
          <w:spacing w:val="-3"/>
          <w:sz w:val="24"/>
          <w:szCs w:val="24"/>
          <w:lang w:eastAsia="en-US"/>
        </w:rPr>
      </w:pPr>
      <w:r w:rsidRPr="008D1BFA">
        <w:rPr>
          <w:sz w:val="24"/>
          <w:szCs w:val="24"/>
        </w:rPr>
        <w:br w:type="page"/>
      </w:r>
      <w:r w:rsidR="00B45997" w:rsidRPr="00D9148F">
        <w:rPr>
          <w:spacing w:val="-3"/>
          <w:sz w:val="24"/>
          <w:szCs w:val="24"/>
          <w:lang w:eastAsia="en-US"/>
        </w:rPr>
        <w:lastRenderedPageBreak/>
        <w:t>Составитель:</w:t>
      </w:r>
    </w:p>
    <w:p w:rsidR="00B45997" w:rsidRPr="00D9148F" w:rsidRDefault="00B45997" w:rsidP="00B45997">
      <w:pPr>
        <w:widowControl/>
        <w:autoSpaceDE/>
        <w:autoSpaceDN/>
        <w:adjustRightInd/>
        <w:jc w:val="both"/>
        <w:rPr>
          <w:spacing w:val="-3"/>
          <w:sz w:val="24"/>
          <w:szCs w:val="24"/>
          <w:lang w:eastAsia="en-US"/>
        </w:rPr>
      </w:pPr>
    </w:p>
    <w:p w:rsidR="00B45997" w:rsidRPr="00D9148F" w:rsidRDefault="00B45997" w:rsidP="00B4599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45997" w:rsidRPr="00D9148F" w:rsidRDefault="00B45997" w:rsidP="00B45997">
      <w:pPr>
        <w:widowControl/>
        <w:autoSpaceDE/>
        <w:autoSpaceDN/>
        <w:adjustRightInd/>
        <w:jc w:val="both"/>
        <w:rPr>
          <w:spacing w:val="-3"/>
          <w:sz w:val="24"/>
          <w:szCs w:val="24"/>
          <w:lang w:eastAsia="en-US"/>
        </w:rPr>
      </w:pPr>
    </w:p>
    <w:p w:rsidR="00B45997" w:rsidRDefault="00B45997" w:rsidP="00B4599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45997" w:rsidRPr="00D9148F" w:rsidRDefault="00B45997" w:rsidP="00B45997">
      <w:pPr>
        <w:widowControl/>
        <w:suppressAutoHyphens/>
        <w:autoSpaceDE/>
        <w:adjustRightInd/>
        <w:jc w:val="both"/>
        <w:rPr>
          <w:spacing w:val="-3"/>
          <w:sz w:val="24"/>
          <w:szCs w:val="24"/>
          <w:lang w:eastAsia="en-US"/>
        </w:rPr>
      </w:pPr>
    </w:p>
    <w:p w:rsidR="00B45997" w:rsidRDefault="00B45997" w:rsidP="00B45997">
      <w:pPr>
        <w:widowControl/>
        <w:autoSpaceDE/>
        <w:autoSpaceDN/>
        <w:adjustRightInd/>
        <w:jc w:val="both"/>
        <w:rPr>
          <w:spacing w:val="-3"/>
          <w:sz w:val="24"/>
          <w:szCs w:val="24"/>
          <w:lang w:eastAsia="en-US"/>
        </w:rPr>
      </w:pPr>
      <w:r>
        <w:rPr>
          <w:spacing w:val="-3"/>
          <w:sz w:val="24"/>
          <w:szCs w:val="24"/>
          <w:lang w:eastAsia="en-US"/>
        </w:rPr>
        <w:t>Протокол от 2</w:t>
      </w:r>
      <w:r w:rsidR="005A5D32">
        <w:rPr>
          <w:spacing w:val="-3"/>
          <w:sz w:val="24"/>
          <w:szCs w:val="24"/>
          <w:lang w:eastAsia="en-US"/>
        </w:rPr>
        <w:t>4</w:t>
      </w:r>
      <w:r>
        <w:rPr>
          <w:spacing w:val="-3"/>
          <w:sz w:val="24"/>
          <w:szCs w:val="24"/>
          <w:lang w:eastAsia="en-US"/>
        </w:rPr>
        <w:t>.03.202</w:t>
      </w:r>
      <w:r w:rsidR="005A5D32">
        <w:rPr>
          <w:spacing w:val="-3"/>
          <w:sz w:val="24"/>
          <w:szCs w:val="24"/>
          <w:lang w:eastAsia="en-US"/>
        </w:rPr>
        <w:t>3</w:t>
      </w:r>
      <w:r w:rsidRPr="002B23B1">
        <w:rPr>
          <w:spacing w:val="-3"/>
          <w:sz w:val="24"/>
          <w:szCs w:val="24"/>
          <w:lang w:eastAsia="en-US"/>
        </w:rPr>
        <w:t xml:space="preserve"> г. № 8</w:t>
      </w:r>
    </w:p>
    <w:p w:rsidR="00B45997" w:rsidRDefault="00B45997" w:rsidP="00B45997">
      <w:pPr>
        <w:tabs>
          <w:tab w:val="left" w:pos="1459"/>
        </w:tabs>
        <w:jc w:val="both"/>
        <w:rPr>
          <w:spacing w:val="-3"/>
          <w:sz w:val="24"/>
          <w:szCs w:val="24"/>
          <w:lang w:eastAsia="en-US"/>
        </w:rPr>
      </w:pPr>
      <w:r>
        <w:rPr>
          <w:spacing w:val="-3"/>
          <w:sz w:val="24"/>
          <w:szCs w:val="24"/>
          <w:lang w:eastAsia="en-US"/>
        </w:rPr>
        <w:tab/>
      </w:r>
    </w:p>
    <w:p w:rsidR="00B45997" w:rsidRPr="0038356B" w:rsidRDefault="00B45997" w:rsidP="00B45997">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D1BFA" w:rsidRDefault="00DF1076" w:rsidP="00F66E36">
      <w:pPr>
        <w:ind w:left="4536"/>
        <w:jc w:val="both"/>
        <w:rPr>
          <w:b/>
          <w:sz w:val="24"/>
          <w:szCs w:val="24"/>
        </w:rPr>
      </w:pPr>
    </w:p>
    <w:p w:rsidR="00A33821" w:rsidRPr="008D1BFA" w:rsidRDefault="00B45997" w:rsidP="00ED213E">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A33821" w:rsidRPr="008D1BFA">
        <w:rPr>
          <w:rFonts w:eastAsia="SimSun"/>
          <w:b/>
          <w:kern w:val="2"/>
          <w:sz w:val="24"/>
          <w:szCs w:val="24"/>
          <w:lang w:eastAsia="hi-IN" w:bidi="hi-IN"/>
        </w:rPr>
        <w:lastRenderedPageBreak/>
        <w:t>СОДЕРЖАНИЕ</w:t>
      </w:r>
    </w:p>
    <w:p w:rsidR="00A33821" w:rsidRPr="008D1BFA" w:rsidRDefault="00A33821" w:rsidP="00A3382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w:t>
            </w:r>
          </w:p>
        </w:tc>
        <w:tc>
          <w:tcPr>
            <w:tcW w:w="8080" w:type="dxa"/>
            <w:hideMark/>
          </w:tcPr>
          <w:p w:rsidR="00A33821" w:rsidRPr="008D1BFA" w:rsidRDefault="00A33821" w:rsidP="00184BFF">
            <w:pPr>
              <w:jc w:val="both"/>
              <w:rPr>
                <w:sz w:val="24"/>
                <w:szCs w:val="24"/>
              </w:rPr>
            </w:pPr>
            <w:r w:rsidRPr="008D1BFA">
              <w:rPr>
                <w:sz w:val="24"/>
                <w:szCs w:val="24"/>
              </w:rPr>
              <w:t>Наименование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2</w:t>
            </w:r>
          </w:p>
        </w:tc>
        <w:tc>
          <w:tcPr>
            <w:tcW w:w="8080" w:type="dxa"/>
            <w:hideMark/>
          </w:tcPr>
          <w:p w:rsidR="00A33821" w:rsidRPr="008D1BFA" w:rsidRDefault="00A33821" w:rsidP="00184BFF">
            <w:pPr>
              <w:jc w:val="both"/>
              <w:rPr>
                <w:sz w:val="24"/>
                <w:szCs w:val="24"/>
              </w:rPr>
            </w:pPr>
            <w:r w:rsidRPr="008D1BF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3</w:t>
            </w:r>
          </w:p>
        </w:tc>
        <w:tc>
          <w:tcPr>
            <w:tcW w:w="8080" w:type="dxa"/>
            <w:hideMark/>
          </w:tcPr>
          <w:p w:rsidR="00A33821" w:rsidRPr="008D1BFA" w:rsidRDefault="00A33821" w:rsidP="00184BFF">
            <w:pPr>
              <w:jc w:val="both"/>
              <w:rPr>
                <w:sz w:val="24"/>
                <w:szCs w:val="24"/>
              </w:rPr>
            </w:pPr>
            <w:r w:rsidRPr="008D1BFA">
              <w:rPr>
                <w:sz w:val="24"/>
                <w:szCs w:val="24"/>
              </w:rPr>
              <w:t>Указание места дисциплины в структуре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4</w:t>
            </w:r>
          </w:p>
        </w:tc>
        <w:tc>
          <w:tcPr>
            <w:tcW w:w="8080" w:type="dxa"/>
            <w:hideMark/>
          </w:tcPr>
          <w:p w:rsidR="00A33821" w:rsidRPr="008D1BFA" w:rsidRDefault="00A33821" w:rsidP="00184BFF">
            <w:pPr>
              <w:jc w:val="both"/>
              <w:rPr>
                <w:spacing w:val="4"/>
                <w:sz w:val="24"/>
                <w:szCs w:val="24"/>
              </w:rPr>
            </w:pPr>
            <w:r w:rsidRPr="008D1BF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5</w:t>
            </w:r>
          </w:p>
        </w:tc>
        <w:tc>
          <w:tcPr>
            <w:tcW w:w="8080" w:type="dxa"/>
            <w:hideMark/>
          </w:tcPr>
          <w:p w:rsidR="00A33821" w:rsidRPr="008D1BFA" w:rsidRDefault="00A33821" w:rsidP="00184BFF">
            <w:pPr>
              <w:jc w:val="both"/>
              <w:rPr>
                <w:sz w:val="24"/>
                <w:szCs w:val="24"/>
              </w:rPr>
            </w:pPr>
            <w:r w:rsidRPr="008D1BF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6</w:t>
            </w:r>
          </w:p>
        </w:tc>
        <w:tc>
          <w:tcPr>
            <w:tcW w:w="8080" w:type="dxa"/>
            <w:hideMark/>
          </w:tcPr>
          <w:p w:rsidR="00A33821" w:rsidRPr="008D1BFA" w:rsidRDefault="00A33821" w:rsidP="00184BFF">
            <w:pPr>
              <w:jc w:val="both"/>
              <w:rPr>
                <w:sz w:val="24"/>
                <w:szCs w:val="24"/>
              </w:rPr>
            </w:pPr>
            <w:r w:rsidRPr="008D1BFA">
              <w:rPr>
                <w:sz w:val="24"/>
                <w:szCs w:val="24"/>
              </w:rPr>
              <w:t>Перечень учебно-методического обеспечения для самостоятельной работы обучающихся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7</w:t>
            </w:r>
          </w:p>
        </w:tc>
        <w:tc>
          <w:tcPr>
            <w:tcW w:w="8080" w:type="dxa"/>
            <w:hideMark/>
          </w:tcPr>
          <w:p w:rsidR="00A33821" w:rsidRPr="008D1BFA" w:rsidRDefault="00A33821" w:rsidP="00184BFF">
            <w:pPr>
              <w:jc w:val="both"/>
              <w:rPr>
                <w:sz w:val="24"/>
                <w:szCs w:val="24"/>
              </w:rPr>
            </w:pPr>
            <w:r w:rsidRPr="008D1BFA">
              <w:rPr>
                <w:sz w:val="24"/>
                <w:szCs w:val="24"/>
              </w:rPr>
              <w:t>Перечень основной и дополнительной учебной литературы, необходимой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8</w:t>
            </w:r>
          </w:p>
        </w:tc>
        <w:tc>
          <w:tcPr>
            <w:tcW w:w="8080" w:type="dxa"/>
            <w:hideMark/>
          </w:tcPr>
          <w:p w:rsidR="00A33821" w:rsidRPr="008D1BFA" w:rsidRDefault="00A33821" w:rsidP="00184BFF">
            <w:pPr>
              <w:jc w:val="both"/>
              <w:rPr>
                <w:sz w:val="24"/>
                <w:szCs w:val="24"/>
              </w:rPr>
            </w:pPr>
            <w:r w:rsidRPr="008D1BF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9</w:t>
            </w:r>
          </w:p>
        </w:tc>
        <w:tc>
          <w:tcPr>
            <w:tcW w:w="8080" w:type="dxa"/>
            <w:hideMark/>
          </w:tcPr>
          <w:p w:rsidR="00A33821" w:rsidRPr="008D1BFA" w:rsidRDefault="00A33821" w:rsidP="00184BFF">
            <w:pPr>
              <w:jc w:val="both"/>
              <w:rPr>
                <w:sz w:val="24"/>
                <w:szCs w:val="24"/>
              </w:rPr>
            </w:pPr>
            <w:r w:rsidRPr="008D1BFA">
              <w:rPr>
                <w:sz w:val="24"/>
                <w:szCs w:val="24"/>
              </w:rPr>
              <w:t>Методические указания для обучающихся по освоению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10</w:t>
            </w:r>
          </w:p>
        </w:tc>
        <w:tc>
          <w:tcPr>
            <w:tcW w:w="8080" w:type="dxa"/>
            <w:hideMark/>
          </w:tcPr>
          <w:p w:rsidR="00A33821" w:rsidRPr="008D1BFA" w:rsidRDefault="00A33821" w:rsidP="00184BFF">
            <w:pPr>
              <w:jc w:val="both"/>
              <w:rPr>
                <w:sz w:val="24"/>
                <w:szCs w:val="24"/>
              </w:rPr>
            </w:pPr>
            <w:r w:rsidRPr="008D1BF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11</w:t>
            </w:r>
          </w:p>
        </w:tc>
        <w:tc>
          <w:tcPr>
            <w:tcW w:w="8080" w:type="dxa"/>
            <w:hideMark/>
          </w:tcPr>
          <w:p w:rsidR="00A33821" w:rsidRPr="008D1BFA" w:rsidRDefault="00A33821" w:rsidP="00184BFF">
            <w:pPr>
              <w:jc w:val="both"/>
              <w:rPr>
                <w:sz w:val="24"/>
                <w:szCs w:val="24"/>
              </w:rPr>
            </w:pPr>
            <w:r w:rsidRPr="008D1BF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bl>
    <w:p w:rsidR="00A33821" w:rsidRPr="008D1BFA" w:rsidRDefault="00A33821" w:rsidP="00A33821">
      <w:pPr>
        <w:spacing w:after="160" w:line="256" w:lineRule="auto"/>
        <w:rPr>
          <w:b/>
          <w:sz w:val="24"/>
          <w:szCs w:val="24"/>
        </w:rPr>
      </w:pPr>
    </w:p>
    <w:p w:rsidR="002933E5" w:rsidRPr="008D1BFA" w:rsidRDefault="00A33821" w:rsidP="00A33821">
      <w:pPr>
        <w:spacing w:after="160" w:line="256" w:lineRule="auto"/>
        <w:ind w:firstLine="708"/>
        <w:rPr>
          <w:spacing w:val="-3"/>
          <w:sz w:val="24"/>
          <w:szCs w:val="24"/>
          <w:lang w:eastAsia="en-US"/>
        </w:rPr>
      </w:pPr>
      <w:r w:rsidRPr="008D1BFA">
        <w:rPr>
          <w:b/>
          <w:sz w:val="24"/>
          <w:szCs w:val="24"/>
        </w:rPr>
        <w:br w:type="page"/>
      </w:r>
      <w:r w:rsidR="002933E5" w:rsidRPr="008D1BFA">
        <w:rPr>
          <w:b/>
          <w:i/>
          <w:spacing w:val="-3"/>
          <w:sz w:val="24"/>
          <w:szCs w:val="24"/>
          <w:lang w:eastAsia="en-US"/>
        </w:rPr>
        <w:lastRenderedPageBreak/>
        <w:t xml:space="preserve">Рабочая программа дисциплины составлена </w:t>
      </w:r>
      <w:r w:rsidR="002933E5" w:rsidRPr="008D1BFA">
        <w:rPr>
          <w:b/>
          <w:i/>
          <w:sz w:val="24"/>
          <w:szCs w:val="24"/>
          <w:lang w:eastAsia="en-US"/>
        </w:rPr>
        <w:t>в соответствии с:</w:t>
      </w:r>
    </w:p>
    <w:p w:rsidR="00081CFD" w:rsidRPr="008D1BFA" w:rsidRDefault="00081CFD" w:rsidP="00081CFD">
      <w:pPr>
        <w:widowControl/>
        <w:autoSpaceDE/>
        <w:autoSpaceDN/>
        <w:adjustRightInd/>
        <w:ind w:firstLine="709"/>
        <w:jc w:val="both"/>
        <w:rPr>
          <w:sz w:val="24"/>
          <w:szCs w:val="24"/>
          <w:lang w:eastAsia="en-US"/>
        </w:rPr>
      </w:pPr>
      <w:r w:rsidRPr="008D1BFA">
        <w:rPr>
          <w:sz w:val="24"/>
          <w:szCs w:val="24"/>
          <w:lang w:eastAsia="en-US"/>
        </w:rPr>
        <w:t>- Федеральным законом Российской Федерации от 29.12.2012 № 273-ФЗ «Об образовании в Российской Федерации»;</w:t>
      </w:r>
    </w:p>
    <w:p w:rsidR="00081CFD" w:rsidRPr="008D1BFA" w:rsidRDefault="00081CFD" w:rsidP="00081CFD">
      <w:pPr>
        <w:ind w:firstLine="709"/>
        <w:jc w:val="both"/>
        <w:rPr>
          <w:sz w:val="24"/>
          <w:szCs w:val="24"/>
        </w:rPr>
      </w:pPr>
      <w:r w:rsidRPr="008D1BFA">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D1BFA">
        <w:rPr>
          <w:bCs/>
          <w:sz w:val="24"/>
          <w:szCs w:val="24"/>
        </w:rPr>
        <w:t xml:space="preserve">12.11.2015 N 1334 </w:t>
      </w:r>
      <w:r w:rsidRPr="008D1BFA">
        <w:rPr>
          <w:sz w:val="24"/>
          <w:szCs w:val="24"/>
        </w:rPr>
        <w:t xml:space="preserve">(зарегистрирован в Минюсте России </w:t>
      </w:r>
      <w:r w:rsidRPr="008D1BFA">
        <w:rPr>
          <w:bCs/>
          <w:sz w:val="24"/>
          <w:szCs w:val="24"/>
        </w:rPr>
        <w:t>03.12.2015 N 39956</w:t>
      </w:r>
      <w:r w:rsidRPr="008D1BFA">
        <w:rPr>
          <w:sz w:val="24"/>
          <w:szCs w:val="24"/>
        </w:rPr>
        <w:t xml:space="preserve">) (далее - ФГОС ВО, Федеральный государственный образовательный стандарт высшего образования); </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5997" w:rsidRPr="007111B5" w:rsidRDefault="00B45997" w:rsidP="00B4599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552AC4" w:rsidRDefault="00B45997" w:rsidP="00B45997">
      <w:pPr>
        <w:widowControl/>
        <w:autoSpaceDE/>
        <w:adjustRightInd/>
        <w:ind w:firstLine="709"/>
        <w:jc w:val="both"/>
        <w:rPr>
          <w:sz w:val="24"/>
          <w:szCs w:val="24"/>
          <w:lang w:eastAsia="en-US"/>
        </w:rPr>
      </w:pPr>
      <w:r w:rsidRPr="00552A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2AC4">
        <w:rPr>
          <w:sz w:val="24"/>
          <w:szCs w:val="24"/>
        </w:rPr>
        <w:t xml:space="preserve">по направлению 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Pr="00552AC4">
        <w:rPr>
          <w:sz w:val="24"/>
          <w:szCs w:val="24"/>
          <w:lang w:eastAsia="en-US"/>
        </w:rPr>
        <w:t xml:space="preserve"> форма обучения – очная на </w:t>
      </w:r>
      <w:r w:rsidR="005A5D32">
        <w:rPr>
          <w:sz w:val="24"/>
          <w:szCs w:val="24"/>
          <w:lang w:eastAsia="en-US"/>
        </w:rPr>
        <w:t>2023/2024 учебный год, утвержденным приказом ректора от 27.03.2023 № 51</w:t>
      </w:r>
      <w:r w:rsidRPr="00552AC4">
        <w:rPr>
          <w:sz w:val="24"/>
          <w:szCs w:val="24"/>
          <w:lang w:eastAsia="en-US"/>
        </w:rPr>
        <w:t>;</w:t>
      </w:r>
    </w:p>
    <w:p w:rsidR="00B45997" w:rsidRPr="00552AC4" w:rsidRDefault="00B45997" w:rsidP="00B45997">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005A5D32">
        <w:rPr>
          <w:sz w:val="24"/>
          <w:szCs w:val="24"/>
          <w:lang w:eastAsia="en-US"/>
        </w:rPr>
        <w:t>2023/2024 учебный год, утвержденным приказом ректора от 27.03.2023 № 51</w:t>
      </w:r>
      <w:r>
        <w:rPr>
          <w:sz w:val="24"/>
          <w:szCs w:val="24"/>
          <w:lang w:eastAsia="en-US"/>
        </w:rPr>
        <w:t>.</w:t>
      </w:r>
    </w:p>
    <w:p w:rsidR="00B66371" w:rsidRDefault="00B66371" w:rsidP="009F4070">
      <w:pPr>
        <w:snapToGrid w:val="0"/>
        <w:ind w:firstLine="709"/>
        <w:jc w:val="both"/>
        <w:rPr>
          <w:sz w:val="24"/>
          <w:szCs w:val="24"/>
          <w:lang w:eastAsia="en-US"/>
        </w:rPr>
      </w:pPr>
    </w:p>
    <w:p w:rsidR="00A76E53" w:rsidRPr="008D1BFA" w:rsidRDefault="00A76E53" w:rsidP="009F4070">
      <w:pPr>
        <w:snapToGrid w:val="0"/>
        <w:ind w:firstLine="709"/>
        <w:jc w:val="both"/>
        <w:rPr>
          <w:sz w:val="24"/>
          <w:szCs w:val="24"/>
        </w:rPr>
      </w:pPr>
      <w:r w:rsidRPr="008D1BF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2185" w:rsidRPr="008D1BFA">
        <w:rPr>
          <w:b/>
          <w:bCs/>
          <w:sz w:val="24"/>
          <w:szCs w:val="24"/>
        </w:rPr>
        <w:t>Б1.Б.09</w:t>
      </w:r>
      <w:r w:rsidR="001029B6" w:rsidRPr="008D1BFA">
        <w:rPr>
          <w:b/>
          <w:bCs/>
          <w:sz w:val="24"/>
          <w:szCs w:val="24"/>
        </w:rPr>
        <w:t xml:space="preserve"> «</w:t>
      </w:r>
      <w:r w:rsidR="00052185" w:rsidRPr="008D1BFA">
        <w:rPr>
          <w:b/>
          <w:bCs/>
          <w:sz w:val="24"/>
          <w:szCs w:val="24"/>
        </w:rPr>
        <w:t>Построение рекламных текстов</w:t>
      </w:r>
      <w:r w:rsidR="001029B6" w:rsidRPr="008D1BFA">
        <w:rPr>
          <w:b/>
          <w:bCs/>
          <w:sz w:val="24"/>
          <w:szCs w:val="24"/>
        </w:rPr>
        <w:t>»</w:t>
      </w:r>
      <w:r w:rsidRPr="008D1BFA">
        <w:rPr>
          <w:b/>
          <w:sz w:val="24"/>
          <w:szCs w:val="24"/>
        </w:rPr>
        <w:t xml:space="preserve">  в тече</w:t>
      </w:r>
      <w:r w:rsidR="00081CFD" w:rsidRPr="008D1BFA">
        <w:rPr>
          <w:b/>
          <w:sz w:val="24"/>
          <w:szCs w:val="24"/>
        </w:rPr>
        <w:t>ние 20</w:t>
      </w:r>
      <w:r w:rsidR="00F66E36" w:rsidRPr="008D1BFA">
        <w:rPr>
          <w:b/>
          <w:sz w:val="24"/>
          <w:szCs w:val="24"/>
        </w:rPr>
        <w:t>2</w:t>
      </w:r>
      <w:r w:rsidR="005A5D32">
        <w:rPr>
          <w:b/>
          <w:sz w:val="24"/>
          <w:szCs w:val="24"/>
        </w:rPr>
        <w:t>3</w:t>
      </w:r>
      <w:r w:rsidRPr="008D1BFA">
        <w:rPr>
          <w:b/>
          <w:sz w:val="24"/>
          <w:szCs w:val="24"/>
        </w:rPr>
        <w:t>/2</w:t>
      </w:r>
      <w:r w:rsidR="00081CFD" w:rsidRPr="008D1BFA">
        <w:rPr>
          <w:b/>
          <w:sz w:val="24"/>
          <w:szCs w:val="24"/>
        </w:rPr>
        <w:t>0</w:t>
      </w:r>
      <w:r w:rsidR="00ED213E" w:rsidRPr="008D1BFA">
        <w:rPr>
          <w:b/>
          <w:sz w:val="24"/>
          <w:szCs w:val="24"/>
        </w:rPr>
        <w:t>2</w:t>
      </w:r>
      <w:r w:rsidR="005A5D32">
        <w:rPr>
          <w:b/>
          <w:sz w:val="24"/>
          <w:szCs w:val="24"/>
        </w:rPr>
        <w:t>4</w:t>
      </w:r>
      <w:r w:rsidRPr="008D1BFA">
        <w:rPr>
          <w:b/>
          <w:sz w:val="24"/>
          <w:szCs w:val="24"/>
        </w:rPr>
        <w:t xml:space="preserve"> учебного года:</w:t>
      </w:r>
    </w:p>
    <w:p w:rsidR="002933E5" w:rsidRPr="008D1BFA" w:rsidRDefault="00081CFD" w:rsidP="001029B6">
      <w:pPr>
        <w:ind w:firstLine="709"/>
        <w:jc w:val="both"/>
        <w:rPr>
          <w:sz w:val="24"/>
          <w:szCs w:val="24"/>
        </w:rPr>
      </w:pPr>
      <w:r w:rsidRPr="008D1BF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1BFA">
        <w:rPr>
          <w:b/>
          <w:sz w:val="24"/>
          <w:szCs w:val="24"/>
        </w:rPr>
        <w:t>38.03.06 Торговое дело</w:t>
      </w:r>
      <w:r w:rsidRPr="008D1BFA">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8D1BFA">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1BF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D1BFA">
        <w:rPr>
          <w:sz w:val="24"/>
          <w:szCs w:val="24"/>
        </w:rPr>
        <w:t xml:space="preserve"> «</w:t>
      </w:r>
      <w:r w:rsidR="00052185" w:rsidRPr="008D1BFA">
        <w:rPr>
          <w:b/>
          <w:sz w:val="24"/>
          <w:szCs w:val="24"/>
        </w:rPr>
        <w:t>Построение рекламных текстов</w:t>
      </w:r>
      <w:r w:rsidR="00A76E53" w:rsidRPr="008D1BFA">
        <w:rPr>
          <w:sz w:val="24"/>
          <w:szCs w:val="24"/>
        </w:rPr>
        <w:t>» в тече</w:t>
      </w:r>
      <w:r w:rsidR="00F66E36" w:rsidRPr="008D1BFA">
        <w:rPr>
          <w:sz w:val="24"/>
          <w:szCs w:val="24"/>
        </w:rPr>
        <w:t>ние 202</w:t>
      </w:r>
      <w:r w:rsidR="005A5D32">
        <w:rPr>
          <w:sz w:val="24"/>
          <w:szCs w:val="24"/>
        </w:rPr>
        <w:t>3</w:t>
      </w:r>
      <w:r w:rsidRPr="008D1BFA">
        <w:rPr>
          <w:sz w:val="24"/>
          <w:szCs w:val="24"/>
        </w:rPr>
        <w:t>/20</w:t>
      </w:r>
      <w:r w:rsidR="00F66E36" w:rsidRPr="008D1BFA">
        <w:rPr>
          <w:sz w:val="24"/>
          <w:szCs w:val="24"/>
        </w:rPr>
        <w:t>2</w:t>
      </w:r>
      <w:r w:rsidR="005A5D32">
        <w:rPr>
          <w:sz w:val="24"/>
          <w:szCs w:val="24"/>
        </w:rPr>
        <w:t>4</w:t>
      </w:r>
      <w:r w:rsidR="00A76E53" w:rsidRPr="008D1BFA">
        <w:rPr>
          <w:sz w:val="24"/>
          <w:szCs w:val="24"/>
        </w:rPr>
        <w:t xml:space="preserve"> учебного года.</w:t>
      </w:r>
    </w:p>
    <w:p w:rsidR="00BB70FB"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Наименование дисциплины:</w:t>
      </w:r>
      <w:r w:rsidR="00857FC8" w:rsidRPr="008D1BFA">
        <w:rPr>
          <w:rFonts w:ascii="Times New Roman" w:hAnsi="Times New Roman"/>
          <w:b/>
          <w:sz w:val="24"/>
          <w:szCs w:val="24"/>
        </w:rPr>
        <w:t xml:space="preserve"> </w:t>
      </w:r>
      <w:r w:rsidR="00052185" w:rsidRPr="008D1BFA">
        <w:rPr>
          <w:rFonts w:ascii="Times New Roman" w:hAnsi="Times New Roman"/>
          <w:b/>
          <w:sz w:val="24"/>
          <w:szCs w:val="24"/>
        </w:rPr>
        <w:t>Б1.Б.09</w:t>
      </w:r>
      <w:r w:rsidR="001029B6" w:rsidRPr="008D1BFA">
        <w:rPr>
          <w:rFonts w:ascii="Times New Roman" w:hAnsi="Times New Roman"/>
          <w:b/>
          <w:sz w:val="24"/>
          <w:szCs w:val="24"/>
        </w:rPr>
        <w:t xml:space="preserve"> «</w:t>
      </w:r>
      <w:r w:rsidR="00052185" w:rsidRPr="008D1BFA">
        <w:rPr>
          <w:rFonts w:ascii="Times New Roman" w:hAnsi="Times New Roman"/>
          <w:b/>
          <w:sz w:val="24"/>
          <w:szCs w:val="24"/>
        </w:rPr>
        <w:t>Построение рекламных текстов</w:t>
      </w:r>
      <w:r w:rsidR="001029B6" w:rsidRPr="008D1BFA">
        <w:rPr>
          <w:rFonts w:ascii="Times New Roman" w:hAnsi="Times New Roman"/>
          <w:b/>
          <w:sz w:val="24"/>
          <w:szCs w:val="24"/>
        </w:rPr>
        <w:t>»</w:t>
      </w:r>
    </w:p>
    <w:p w:rsidR="007F4B97"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D1BFA" w:rsidRDefault="002B6C87"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2185" w:rsidRPr="008D1BFA">
        <w:rPr>
          <w:rFonts w:eastAsia="Calibri"/>
          <w:sz w:val="24"/>
          <w:szCs w:val="24"/>
          <w:lang w:eastAsia="en-US"/>
        </w:rPr>
        <w:t xml:space="preserve">38.03.06 Торговое дело </w:t>
      </w:r>
      <w:r w:rsidRPr="008D1BFA">
        <w:rPr>
          <w:rFonts w:eastAsia="Calibri"/>
          <w:sz w:val="24"/>
          <w:szCs w:val="24"/>
          <w:lang w:eastAsia="en-US"/>
        </w:rPr>
        <w:t>(уровень бакалавриата), утвержденного Приказом Минобрнауки России</w:t>
      </w:r>
      <w:r w:rsidR="005360DC" w:rsidRPr="008D1BFA">
        <w:rPr>
          <w:rFonts w:eastAsia="Calibri"/>
          <w:sz w:val="24"/>
          <w:szCs w:val="24"/>
          <w:lang w:eastAsia="en-US"/>
        </w:rPr>
        <w:t xml:space="preserve"> </w:t>
      </w:r>
      <w:r w:rsidR="001C3179" w:rsidRPr="008D1BFA">
        <w:rPr>
          <w:sz w:val="24"/>
          <w:szCs w:val="24"/>
        </w:rPr>
        <w:t>12.11.2015 № 1334</w:t>
      </w:r>
      <w:r w:rsidR="00FB70C6" w:rsidRPr="008D1BFA">
        <w:rPr>
          <w:sz w:val="24"/>
          <w:szCs w:val="24"/>
        </w:rPr>
        <w:t xml:space="preserve"> </w:t>
      </w:r>
      <w:r w:rsidR="005360DC" w:rsidRPr="008D1BFA">
        <w:rPr>
          <w:sz w:val="24"/>
          <w:szCs w:val="24"/>
        </w:rPr>
        <w:t xml:space="preserve">(зарегистрирован в Минюсте России </w:t>
      </w:r>
      <w:r w:rsidR="001C3179" w:rsidRPr="008D1BFA">
        <w:rPr>
          <w:sz w:val="24"/>
          <w:szCs w:val="24"/>
        </w:rPr>
        <w:t>03.12.2015 N 39956</w:t>
      </w:r>
      <w:r w:rsidR="005360DC" w:rsidRPr="008D1BFA">
        <w:rPr>
          <w:sz w:val="24"/>
          <w:szCs w:val="24"/>
        </w:rPr>
        <w:t>)</w:t>
      </w:r>
      <w:r w:rsidRPr="008D1BFA">
        <w:rPr>
          <w:rFonts w:eastAsia="Calibri"/>
          <w:sz w:val="24"/>
          <w:szCs w:val="24"/>
          <w:lang w:eastAsia="en-US"/>
        </w:rPr>
        <w:t>, при разработке основной профессиональной образовательной программы (</w:t>
      </w:r>
      <w:r w:rsidRPr="008D1BFA">
        <w:rPr>
          <w:rFonts w:eastAsia="Calibri"/>
          <w:i/>
          <w:sz w:val="24"/>
          <w:szCs w:val="24"/>
          <w:lang w:eastAsia="en-US"/>
        </w:rPr>
        <w:t>далее - ОПОП</w:t>
      </w:r>
      <w:r w:rsidRPr="008D1BFA">
        <w:rPr>
          <w:rFonts w:eastAsia="Calibri"/>
          <w:sz w:val="24"/>
          <w:szCs w:val="24"/>
          <w:lang w:eastAsia="en-US"/>
        </w:rPr>
        <w:t xml:space="preserve">) </w:t>
      </w:r>
      <w:r w:rsidR="0033546E" w:rsidRPr="008D1BFA">
        <w:rPr>
          <w:rFonts w:eastAsia="Calibri"/>
          <w:sz w:val="24"/>
          <w:szCs w:val="24"/>
          <w:lang w:eastAsia="en-US"/>
        </w:rPr>
        <w:t>бакалавриата определены возможности Академии в формировании компетенций выпускников.</w:t>
      </w:r>
    </w:p>
    <w:p w:rsidR="00BB6C9A"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r>
    </w:p>
    <w:p w:rsidR="007F4B97"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 xml:space="preserve">Процесс изучения дисциплины </w:t>
      </w:r>
      <w:r w:rsidR="005360DC" w:rsidRPr="008D1BFA">
        <w:rPr>
          <w:sz w:val="24"/>
          <w:szCs w:val="24"/>
        </w:rPr>
        <w:t>«</w:t>
      </w:r>
      <w:r w:rsidR="00052185" w:rsidRPr="008D1BFA">
        <w:rPr>
          <w:b/>
          <w:sz w:val="24"/>
          <w:szCs w:val="24"/>
        </w:rPr>
        <w:t>Построение рекламных текстов</w:t>
      </w:r>
      <w:r w:rsidR="005360DC" w:rsidRPr="008D1BFA">
        <w:rPr>
          <w:sz w:val="24"/>
          <w:szCs w:val="24"/>
        </w:rPr>
        <w:t xml:space="preserve">» </w:t>
      </w:r>
      <w:r w:rsidR="00BB6C9A" w:rsidRPr="008D1BFA">
        <w:rPr>
          <w:rFonts w:eastAsia="Calibri"/>
          <w:sz w:val="24"/>
          <w:szCs w:val="24"/>
          <w:lang w:eastAsia="en-US"/>
        </w:rPr>
        <w:t xml:space="preserve"> </w:t>
      </w:r>
      <w:r w:rsidRPr="008D1BFA">
        <w:rPr>
          <w:rFonts w:eastAsia="Calibri"/>
          <w:sz w:val="24"/>
          <w:szCs w:val="24"/>
          <w:lang w:eastAsia="en-US"/>
        </w:rPr>
        <w:t xml:space="preserve">направлен на формирование следующих компетенций: </w:t>
      </w:r>
      <w:r w:rsidR="002B6C87" w:rsidRPr="008D1BFA">
        <w:rPr>
          <w:rFonts w:eastAsia="Calibri"/>
          <w:sz w:val="24"/>
          <w:szCs w:val="24"/>
          <w:lang w:eastAsia="en-US"/>
        </w:rPr>
        <w:t xml:space="preserve"> </w:t>
      </w:r>
    </w:p>
    <w:p w:rsidR="00793F01" w:rsidRPr="008D1BF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D1BFA" w:rsidTr="00330957">
        <w:tc>
          <w:tcPr>
            <w:tcW w:w="3049"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Результаты освоения ОПОП (содержание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1595"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Код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4927"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Перечень планируемых результатов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обучения по дисциплине</w:t>
            </w:r>
          </w:p>
        </w:tc>
      </w:tr>
      <w:tr w:rsidR="003630CB" w:rsidRPr="008D1BFA" w:rsidTr="0020642F">
        <w:tc>
          <w:tcPr>
            <w:tcW w:w="3049" w:type="dxa"/>
            <w:vAlign w:val="center"/>
          </w:tcPr>
          <w:p w:rsidR="003630CB" w:rsidRPr="008D1BFA" w:rsidRDefault="003630CB" w:rsidP="0020642F">
            <w:pPr>
              <w:widowControl/>
              <w:tabs>
                <w:tab w:val="left" w:pos="708"/>
              </w:tabs>
              <w:autoSpaceDE/>
              <w:adjustRightInd/>
              <w:jc w:val="both"/>
              <w:rPr>
                <w:rFonts w:eastAsia="Calibri"/>
                <w:sz w:val="24"/>
                <w:szCs w:val="24"/>
                <w:lang w:eastAsia="en-US"/>
              </w:rPr>
            </w:pPr>
            <w:r w:rsidRPr="008D1BFA">
              <w:rPr>
                <w:bCs/>
                <w:sz w:val="24"/>
                <w:szCs w:val="24"/>
              </w:rPr>
              <w:t>способность</w:t>
            </w:r>
            <w:r w:rsidR="0041605D" w:rsidRPr="008D1BFA">
              <w:rPr>
                <w:bCs/>
                <w:sz w:val="24"/>
                <w:szCs w:val="24"/>
              </w:rPr>
              <w:t>ю</w:t>
            </w:r>
            <w:r w:rsidRPr="008D1B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3630CB" w:rsidRPr="008D1BFA" w:rsidRDefault="003630CB" w:rsidP="00FB70C6">
            <w:pPr>
              <w:widowControl/>
              <w:tabs>
                <w:tab w:val="left" w:pos="708"/>
              </w:tabs>
              <w:autoSpaceDE/>
              <w:adjustRightInd/>
              <w:jc w:val="center"/>
              <w:rPr>
                <w:rFonts w:eastAsia="Calibri"/>
                <w:sz w:val="24"/>
                <w:szCs w:val="24"/>
                <w:lang w:eastAsia="en-US"/>
              </w:rPr>
            </w:pPr>
            <w:r w:rsidRPr="008D1BFA">
              <w:rPr>
                <w:sz w:val="24"/>
                <w:szCs w:val="24"/>
              </w:rPr>
              <w:t>ОК-3</w:t>
            </w:r>
          </w:p>
        </w:tc>
        <w:tc>
          <w:tcPr>
            <w:tcW w:w="4927" w:type="dxa"/>
            <w:vAlign w:val="center"/>
          </w:tcPr>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Знать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принципы коммуникации в устной и письменной формах на русском и иностранном языках;</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 xml:space="preserve"> основы межличностного и межкультурного взаимодействия.</w:t>
            </w:r>
          </w:p>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Уметь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пользоваться профессионально значимыми жанрами устной и письменной речи;</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решать задачи межличностного взаимодействия.</w:t>
            </w:r>
          </w:p>
          <w:p w:rsidR="009D6619" w:rsidRPr="008D1BFA" w:rsidRDefault="009D6619" w:rsidP="009D6619">
            <w:pPr>
              <w:widowControl/>
              <w:tabs>
                <w:tab w:val="left" w:pos="318"/>
              </w:tabs>
              <w:autoSpaceDE/>
              <w:adjustRightInd/>
              <w:rPr>
                <w:rFonts w:eastAsia="Calibri"/>
                <w:sz w:val="24"/>
                <w:szCs w:val="24"/>
                <w:lang w:eastAsia="en-US"/>
              </w:rPr>
            </w:pPr>
            <w:r w:rsidRPr="008D1BFA">
              <w:rPr>
                <w:rFonts w:eastAsia="Calibri"/>
                <w:i/>
                <w:sz w:val="24"/>
                <w:szCs w:val="24"/>
                <w:lang w:eastAsia="en-US"/>
              </w:rPr>
              <w:t>Владеть</w:t>
            </w:r>
            <w:r w:rsidRPr="008D1BFA">
              <w:rPr>
                <w:rFonts w:eastAsia="Calibri"/>
                <w:sz w:val="24"/>
                <w:szCs w:val="24"/>
                <w:lang w:eastAsia="en-US"/>
              </w:rPr>
              <w:t xml:space="preserve"> </w:t>
            </w:r>
          </w:p>
          <w:p w:rsidR="005B664D"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 xml:space="preserve">грамотной, логически верно и аргументировано построенной устной речью; </w:t>
            </w:r>
          </w:p>
          <w:p w:rsidR="003630CB"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грамотной, логически верно и аргументировано построенной письменной речью.</w:t>
            </w:r>
          </w:p>
        </w:tc>
      </w:tr>
    </w:tbl>
    <w:p w:rsidR="003630CB" w:rsidRPr="008D1BFA" w:rsidRDefault="003630CB" w:rsidP="009F4070">
      <w:pPr>
        <w:widowControl/>
        <w:tabs>
          <w:tab w:val="left" w:pos="708"/>
        </w:tabs>
        <w:autoSpaceDE/>
        <w:adjustRightInd/>
        <w:jc w:val="both"/>
        <w:rPr>
          <w:rFonts w:eastAsia="Calibri"/>
          <w:sz w:val="24"/>
          <w:szCs w:val="24"/>
          <w:lang w:eastAsia="en-US"/>
        </w:rPr>
      </w:pPr>
    </w:p>
    <w:p w:rsidR="007F4B97" w:rsidRPr="008D1BF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Указание места дисциплины в структуре образовательной программы</w:t>
      </w:r>
    </w:p>
    <w:p w:rsidR="00027D2C" w:rsidRPr="008D1BFA" w:rsidRDefault="007F4B97" w:rsidP="00A76E53">
      <w:pPr>
        <w:widowControl/>
        <w:tabs>
          <w:tab w:val="left" w:pos="708"/>
        </w:tabs>
        <w:autoSpaceDE/>
        <w:adjustRightInd/>
        <w:ind w:firstLine="709"/>
        <w:jc w:val="both"/>
        <w:rPr>
          <w:rFonts w:eastAsia="Calibri"/>
          <w:sz w:val="24"/>
          <w:szCs w:val="24"/>
          <w:lang w:eastAsia="en-US"/>
        </w:rPr>
      </w:pPr>
      <w:r w:rsidRPr="008D1BFA">
        <w:rPr>
          <w:sz w:val="24"/>
          <w:szCs w:val="24"/>
        </w:rPr>
        <w:t xml:space="preserve">Дисциплина </w:t>
      </w:r>
      <w:r w:rsidR="00052185" w:rsidRPr="008D1BFA">
        <w:rPr>
          <w:sz w:val="24"/>
          <w:szCs w:val="24"/>
        </w:rPr>
        <w:t>Б1.Б.09</w:t>
      </w:r>
      <w:r w:rsidR="001029B6" w:rsidRPr="008D1BFA">
        <w:rPr>
          <w:sz w:val="24"/>
          <w:szCs w:val="24"/>
        </w:rPr>
        <w:t xml:space="preserve"> «</w:t>
      </w:r>
      <w:r w:rsidR="00052185" w:rsidRPr="008D1BFA">
        <w:rPr>
          <w:sz w:val="24"/>
          <w:szCs w:val="24"/>
        </w:rPr>
        <w:t>Построение рекламных текстов</w:t>
      </w:r>
      <w:r w:rsidR="001029B6" w:rsidRPr="008D1BFA">
        <w:rPr>
          <w:sz w:val="24"/>
          <w:szCs w:val="24"/>
        </w:rPr>
        <w:t>»</w:t>
      </w:r>
      <w:r w:rsidRPr="008D1BFA">
        <w:rPr>
          <w:sz w:val="24"/>
          <w:szCs w:val="24"/>
        </w:rPr>
        <w:t xml:space="preserve"> </w:t>
      </w:r>
      <w:r w:rsidRPr="008D1BFA">
        <w:rPr>
          <w:rFonts w:eastAsia="Calibri"/>
          <w:sz w:val="24"/>
          <w:szCs w:val="24"/>
          <w:lang w:eastAsia="en-US"/>
        </w:rPr>
        <w:t xml:space="preserve">является дисциплиной базовой части </w:t>
      </w:r>
      <w:r w:rsidR="00081CFD" w:rsidRPr="008D1BFA">
        <w:rPr>
          <w:rFonts w:eastAsia="Calibri"/>
          <w:sz w:val="24"/>
          <w:szCs w:val="24"/>
          <w:lang w:eastAsia="en-US"/>
        </w:rPr>
        <w:t>блока Б</w:t>
      </w:r>
      <w:r w:rsidR="00027D2C" w:rsidRPr="008D1BFA">
        <w:rPr>
          <w:rFonts w:eastAsia="Calibri"/>
          <w:sz w:val="24"/>
          <w:szCs w:val="24"/>
          <w:lang w:eastAsia="en-US"/>
        </w:rPr>
        <w:t>1</w:t>
      </w:r>
      <w:r w:rsidR="00081CFD" w:rsidRPr="008D1BFA">
        <w:rPr>
          <w:rFonts w:eastAsia="Calibri"/>
          <w:sz w:val="24"/>
          <w:szCs w:val="24"/>
          <w:lang w:eastAsia="en-US"/>
        </w:rPr>
        <w:t>.</w:t>
      </w:r>
    </w:p>
    <w:p w:rsidR="00027D2C" w:rsidRPr="008D1BF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D1BFA" w:rsidTr="00330957">
        <w:tc>
          <w:tcPr>
            <w:tcW w:w="1196"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lastRenderedPageBreak/>
              <w:t>Код</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2494"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Содержательно-логические связи</w:t>
            </w:r>
          </w:p>
        </w:tc>
        <w:tc>
          <w:tcPr>
            <w:tcW w:w="1185"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Коды форми-руемых компе-тенций</w:t>
            </w: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 дисциплин, практик</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DA3FFC" w:rsidRPr="008D1BFA" w:rsidTr="00330957">
        <w:tc>
          <w:tcPr>
            <w:tcW w:w="1196" w:type="dxa"/>
            <w:vAlign w:val="center"/>
          </w:tcPr>
          <w:p w:rsidR="00DA3FFC" w:rsidRPr="008D1BFA" w:rsidRDefault="00052185" w:rsidP="00CC532D">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Б1.Б.09</w:t>
            </w:r>
          </w:p>
        </w:tc>
        <w:tc>
          <w:tcPr>
            <w:tcW w:w="2494" w:type="dxa"/>
            <w:vAlign w:val="center"/>
          </w:tcPr>
          <w:p w:rsidR="00DA3FFC" w:rsidRPr="008D1BFA" w:rsidRDefault="00052185"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Построение рекламных текстов</w:t>
            </w:r>
          </w:p>
        </w:tc>
        <w:tc>
          <w:tcPr>
            <w:tcW w:w="2232" w:type="dxa"/>
            <w:vAlign w:val="center"/>
          </w:tcPr>
          <w:p w:rsidR="006E2C1A" w:rsidRPr="008D1BFA" w:rsidRDefault="004D7F65" w:rsidP="006E2C1A">
            <w:pPr>
              <w:widowControl/>
              <w:tabs>
                <w:tab w:val="left" w:pos="708"/>
              </w:tabs>
              <w:autoSpaceDE/>
              <w:adjustRightInd/>
              <w:jc w:val="both"/>
              <w:rPr>
                <w:bCs/>
                <w:sz w:val="22"/>
                <w:szCs w:val="22"/>
              </w:rPr>
            </w:pPr>
            <w:r w:rsidRPr="008D1BFA">
              <w:rPr>
                <w:bCs/>
                <w:sz w:val="22"/>
                <w:szCs w:val="22"/>
              </w:rPr>
              <w:t xml:space="preserve"> </w:t>
            </w:r>
            <w:r w:rsidR="006E2C1A" w:rsidRPr="008D1BFA">
              <w:rPr>
                <w:bCs/>
                <w:sz w:val="22"/>
                <w:szCs w:val="22"/>
              </w:rPr>
              <w:t xml:space="preserve">Успешное </w:t>
            </w:r>
            <w:r w:rsidR="00521F20" w:rsidRPr="008D1BFA">
              <w:rPr>
                <w:bCs/>
                <w:sz w:val="22"/>
                <w:szCs w:val="22"/>
              </w:rPr>
              <w:t>о</w:t>
            </w:r>
            <w:r w:rsidR="006E2C1A" w:rsidRPr="008D1BFA">
              <w:rPr>
                <w:bCs/>
                <w:sz w:val="22"/>
                <w:szCs w:val="22"/>
              </w:rPr>
              <w:t>своение программы учебного предмета:</w:t>
            </w:r>
          </w:p>
          <w:p w:rsidR="00F40FEC" w:rsidRPr="008D1BFA" w:rsidRDefault="006E2C1A" w:rsidP="006E2C1A">
            <w:pPr>
              <w:widowControl/>
              <w:tabs>
                <w:tab w:val="left" w:pos="708"/>
              </w:tabs>
              <w:autoSpaceDE/>
              <w:adjustRightInd/>
              <w:jc w:val="both"/>
              <w:rPr>
                <w:rFonts w:eastAsia="Calibri"/>
                <w:sz w:val="22"/>
                <w:szCs w:val="22"/>
                <w:lang w:eastAsia="en-US"/>
              </w:rPr>
            </w:pPr>
            <w:r w:rsidRPr="008D1BFA">
              <w:rPr>
                <w:bCs/>
                <w:sz w:val="22"/>
                <w:szCs w:val="22"/>
              </w:rPr>
              <w:t xml:space="preserve"> </w:t>
            </w:r>
            <w:r w:rsidR="004D7F65" w:rsidRPr="008D1BFA">
              <w:rPr>
                <w:bCs/>
                <w:sz w:val="22"/>
                <w:szCs w:val="22"/>
              </w:rPr>
              <w:t>«Русский язык</w:t>
            </w:r>
            <w:r w:rsidR="00E57A3A" w:rsidRPr="008D1BFA">
              <w:rPr>
                <w:bCs/>
                <w:sz w:val="22"/>
                <w:szCs w:val="22"/>
              </w:rPr>
              <w:t>и культура речи</w:t>
            </w:r>
            <w:r w:rsidR="004D7F65" w:rsidRPr="008D1BFA">
              <w:rPr>
                <w:bCs/>
                <w:sz w:val="22"/>
                <w:szCs w:val="22"/>
              </w:rPr>
              <w:t xml:space="preserve">» </w:t>
            </w:r>
          </w:p>
        </w:tc>
        <w:tc>
          <w:tcPr>
            <w:tcW w:w="2464" w:type="dxa"/>
            <w:vAlign w:val="center"/>
          </w:tcPr>
          <w:p w:rsidR="002B6C87" w:rsidRPr="008D1BFA" w:rsidRDefault="00E57A3A" w:rsidP="00521F20">
            <w:pPr>
              <w:widowControl/>
              <w:tabs>
                <w:tab w:val="left" w:pos="708"/>
              </w:tabs>
              <w:autoSpaceDE/>
              <w:adjustRightInd/>
              <w:jc w:val="center"/>
              <w:rPr>
                <w:rFonts w:eastAsia="Calibri"/>
                <w:sz w:val="22"/>
                <w:szCs w:val="22"/>
                <w:lang w:eastAsia="en-US"/>
              </w:rPr>
            </w:pPr>
            <w:r w:rsidRPr="008D1BFA">
              <w:rPr>
                <w:rFonts w:eastAsia="Calibri"/>
                <w:sz w:val="22"/>
                <w:szCs w:val="22"/>
                <w:lang w:eastAsia="en-US"/>
              </w:rPr>
              <w:t>Рекламная деятельность</w:t>
            </w:r>
          </w:p>
        </w:tc>
        <w:tc>
          <w:tcPr>
            <w:tcW w:w="1185" w:type="dxa"/>
            <w:vAlign w:val="center"/>
          </w:tcPr>
          <w:p w:rsidR="00DA3FFC" w:rsidRPr="008D1BFA" w:rsidRDefault="00DA3FFC" w:rsidP="00330957">
            <w:pPr>
              <w:widowControl/>
              <w:tabs>
                <w:tab w:val="left" w:pos="708"/>
              </w:tabs>
              <w:autoSpaceDE/>
              <w:adjustRightInd/>
              <w:jc w:val="both"/>
              <w:rPr>
                <w:rFonts w:eastAsia="Calibri"/>
                <w:sz w:val="22"/>
                <w:szCs w:val="22"/>
                <w:lang w:val="en-US" w:eastAsia="en-US"/>
              </w:rPr>
            </w:pPr>
          </w:p>
          <w:p w:rsidR="00CC532D" w:rsidRPr="008D1BFA" w:rsidRDefault="003630CB"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ОК-3</w:t>
            </w:r>
          </w:p>
        </w:tc>
      </w:tr>
    </w:tbl>
    <w:p w:rsidR="00D02EB8" w:rsidRPr="008D1BFA" w:rsidRDefault="00D02EB8" w:rsidP="00A76E53">
      <w:pPr>
        <w:widowControl/>
        <w:autoSpaceDE/>
        <w:autoSpaceDN/>
        <w:adjustRightInd/>
        <w:contextualSpacing/>
        <w:jc w:val="both"/>
        <w:rPr>
          <w:rFonts w:eastAsia="Calibri"/>
          <w:b/>
          <w:spacing w:val="4"/>
          <w:sz w:val="24"/>
          <w:szCs w:val="24"/>
          <w:lang w:eastAsia="en-US"/>
        </w:rPr>
      </w:pPr>
    </w:p>
    <w:p w:rsidR="007F4B97" w:rsidRPr="008D1BFA" w:rsidRDefault="007F4B97" w:rsidP="00A76E53">
      <w:pPr>
        <w:widowControl/>
        <w:autoSpaceDE/>
        <w:autoSpaceDN/>
        <w:adjustRightInd/>
        <w:ind w:firstLine="709"/>
        <w:contextualSpacing/>
        <w:jc w:val="both"/>
        <w:rPr>
          <w:rFonts w:eastAsia="Calibri"/>
          <w:b/>
          <w:spacing w:val="4"/>
          <w:sz w:val="24"/>
          <w:szCs w:val="24"/>
          <w:lang w:eastAsia="en-US"/>
        </w:rPr>
      </w:pPr>
      <w:r w:rsidRPr="008D1BFA">
        <w:rPr>
          <w:rFonts w:eastAsia="Calibri"/>
          <w:b/>
          <w:spacing w:val="4"/>
          <w:sz w:val="24"/>
          <w:szCs w:val="24"/>
          <w:lang w:eastAsia="en-US"/>
        </w:rPr>
        <w:t xml:space="preserve">4. </w:t>
      </w:r>
      <w:r w:rsidR="00BB6C9A" w:rsidRPr="008D1BF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D1BFA" w:rsidRDefault="007F4B97" w:rsidP="00A76E53">
      <w:pPr>
        <w:ind w:firstLine="709"/>
        <w:jc w:val="both"/>
        <w:rPr>
          <w:sz w:val="24"/>
          <w:szCs w:val="24"/>
        </w:rPr>
      </w:pPr>
    </w:p>
    <w:p w:rsidR="00BB6C9A" w:rsidRPr="008D1BFA" w:rsidRDefault="00BB6C9A"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 xml:space="preserve">Объем учебной дисциплины – </w:t>
      </w:r>
      <w:r w:rsidR="00CC532D" w:rsidRPr="008D1BFA">
        <w:rPr>
          <w:rFonts w:eastAsia="Calibri"/>
          <w:sz w:val="24"/>
          <w:szCs w:val="24"/>
          <w:lang w:eastAsia="en-US"/>
        </w:rPr>
        <w:t>3</w:t>
      </w:r>
      <w:r w:rsidRPr="008D1BFA">
        <w:rPr>
          <w:rFonts w:eastAsia="Calibri"/>
          <w:sz w:val="24"/>
          <w:szCs w:val="24"/>
          <w:lang w:eastAsia="en-US"/>
        </w:rPr>
        <w:t xml:space="preserve"> зачетных единиц – </w:t>
      </w:r>
      <w:r w:rsidR="00CC532D" w:rsidRPr="008D1BFA">
        <w:rPr>
          <w:rFonts w:eastAsia="Calibri"/>
          <w:sz w:val="24"/>
          <w:szCs w:val="24"/>
          <w:lang w:eastAsia="en-US"/>
        </w:rPr>
        <w:t>108</w:t>
      </w:r>
      <w:r w:rsidRPr="008D1BFA">
        <w:rPr>
          <w:rFonts w:eastAsia="Calibri"/>
          <w:sz w:val="24"/>
          <w:szCs w:val="24"/>
          <w:lang w:eastAsia="en-US"/>
        </w:rPr>
        <w:t xml:space="preserve"> академических часов</w:t>
      </w:r>
    </w:p>
    <w:p w:rsidR="00A32A5F" w:rsidRPr="008D1BFA" w:rsidRDefault="00FB05DD"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Из них</w:t>
      </w:r>
      <w:r w:rsidRPr="008D1BF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Очная форма обучения</w:t>
            </w:r>
          </w:p>
        </w:tc>
        <w:tc>
          <w:tcPr>
            <w:tcW w:w="2517" w:type="dxa"/>
            <w:vAlign w:val="center"/>
          </w:tcPr>
          <w:p w:rsidR="00A76E53"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Заочная форма </w:t>
            </w: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обучения</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Контактная работа</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10</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Лекций</w:t>
            </w:r>
          </w:p>
        </w:tc>
        <w:tc>
          <w:tcPr>
            <w:tcW w:w="2693" w:type="dxa"/>
            <w:vAlign w:val="center"/>
          </w:tcPr>
          <w:p w:rsidR="00A32A5F"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18</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Лабораторных работ</w:t>
            </w:r>
          </w:p>
        </w:tc>
        <w:tc>
          <w:tcPr>
            <w:tcW w:w="2693" w:type="dxa"/>
            <w:vAlign w:val="center"/>
          </w:tcPr>
          <w:p w:rsidR="00A32A5F" w:rsidRPr="008D1BFA" w:rsidRDefault="00240A81"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A32A5F" w:rsidRPr="008D1BFA" w:rsidRDefault="0047633A"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Практических занятий</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36</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6</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Самостоятельная работа обучающихся</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94</w:t>
            </w:r>
          </w:p>
        </w:tc>
      </w:tr>
      <w:tr w:rsidR="0047633A" w:rsidRPr="008D1BFA" w:rsidTr="00330957">
        <w:tc>
          <w:tcPr>
            <w:tcW w:w="4365" w:type="dxa"/>
          </w:tcPr>
          <w:p w:rsidR="0047633A" w:rsidRPr="008D1BFA" w:rsidRDefault="0047633A"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Контроль</w:t>
            </w:r>
          </w:p>
        </w:tc>
        <w:tc>
          <w:tcPr>
            <w:tcW w:w="2693" w:type="dxa"/>
            <w:vAlign w:val="center"/>
          </w:tcPr>
          <w:p w:rsidR="0047633A"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47633A"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vAlign w:val="center"/>
          </w:tcPr>
          <w:p w:rsidR="00A32A5F" w:rsidRPr="008D1BFA" w:rsidRDefault="00A32A5F" w:rsidP="00330957">
            <w:pPr>
              <w:widowControl/>
              <w:autoSpaceDE/>
              <w:autoSpaceDN/>
              <w:adjustRightInd/>
              <w:rPr>
                <w:rFonts w:eastAsia="Calibri"/>
                <w:sz w:val="24"/>
                <w:szCs w:val="24"/>
                <w:lang w:eastAsia="en-US"/>
              </w:rPr>
            </w:pPr>
            <w:r w:rsidRPr="008D1BFA">
              <w:rPr>
                <w:rFonts w:eastAsia="Calibri"/>
                <w:sz w:val="24"/>
                <w:szCs w:val="24"/>
                <w:lang w:eastAsia="en-US"/>
              </w:rPr>
              <w:t>Формы промежуточной аттестации</w:t>
            </w:r>
          </w:p>
        </w:tc>
        <w:tc>
          <w:tcPr>
            <w:tcW w:w="2693" w:type="dxa"/>
            <w:vAlign w:val="center"/>
          </w:tcPr>
          <w:p w:rsidR="00A32A5F" w:rsidRPr="008D1BFA" w:rsidRDefault="00783D3E" w:rsidP="004931CD">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tc>
        <w:tc>
          <w:tcPr>
            <w:tcW w:w="2517" w:type="dxa"/>
            <w:vAlign w:val="center"/>
          </w:tcPr>
          <w:p w:rsidR="004931CD" w:rsidRPr="008D1BFA" w:rsidRDefault="004931CD" w:rsidP="00330957">
            <w:pPr>
              <w:widowControl/>
              <w:autoSpaceDE/>
              <w:autoSpaceDN/>
              <w:adjustRightInd/>
              <w:jc w:val="center"/>
              <w:rPr>
                <w:rFonts w:eastAsia="Calibri"/>
                <w:sz w:val="24"/>
                <w:szCs w:val="24"/>
                <w:lang w:eastAsia="en-US"/>
              </w:rPr>
            </w:pP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p w:rsidR="00A32A5F" w:rsidRPr="008D1BFA" w:rsidRDefault="00A32A5F" w:rsidP="00330957">
            <w:pPr>
              <w:widowControl/>
              <w:autoSpaceDE/>
              <w:autoSpaceDN/>
              <w:adjustRightInd/>
              <w:jc w:val="center"/>
              <w:rPr>
                <w:rFonts w:eastAsia="Calibri"/>
                <w:sz w:val="24"/>
                <w:szCs w:val="24"/>
                <w:lang w:eastAsia="en-US"/>
              </w:rPr>
            </w:pPr>
          </w:p>
        </w:tc>
      </w:tr>
    </w:tbl>
    <w:p w:rsidR="007F4B97" w:rsidRPr="008D1BFA" w:rsidRDefault="0047572F" w:rsidP="00A76E53">
      <w:pPr>
        <w:keepNext/>
        <w:ind w:firstLine="709"/>
        <w:jc w:val="both"/>
        <w:rPr>
          <w:rFonts w:eastAsia="Calibri"/>
          <w:b/>
          <w:sz w:val="24"/>
          <w:szCs w:val="24"/>
        </w:rPr>
      </w:pPr>
      <w:r w:rsidRPr="008D1BFA">
        <w:rPr>
          <w:b/>
          <w:sz w:val="24"/>
          <w:szCs w:val="24"/>
        </w:rPr>
        <w:t xml:space="preserve">5. </w:t>
      </w:r>
      <w:r w:rsidR="0047633A" w:rsidRPr="008D1BF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8D1BFA" w:rsidRDefault="00114770" w:rsidP="00A76E53">
      <w:pPr>
        <w:tabs>
          <w:tab w:val="left" w:pos="900"/>
        </w:tabs>
        <w:ind w:firstLine="709"/>
        <w:jc w:val="both"/>
        <w:rPr>
          <w:b/>
          <w:sz w:val="24"/>
          <w:szCs w:val="24"/>
        </w:rPr>
      </w:pPr>
      <w:r w:rsidRPr="008D1BFA">
        <w:rPr>
          <w:b/>
          <w:sz w:val="24"/>
          <w:szCs w:val="24"/>
        </w:rPr>
        <w:t>5.1. Тематический план для очной формы обучения</w:t>
      </w:r>
    </w:p>
    <w:p w:rsidR="00114770" w:rsidRPr="008D1BF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8D1BF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7E46F0" w:rsidRPr="008D1BFA" w:rsidTr="00C56169">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7E46F0" w:rsidRPr="008D1BFA" w:rsidRDefault="007E46F0" w:rsidP="007E46F0">
                  <w:pPr>
                    <w:rPr>
                      <w:b/>
                      <w:bCs/>
                      <w:lang w:eastAsia="en-US"/>
                    </w:rPr>
                  </w:pPr>
                  <w:r w:rsidRPr="008D1BFA">
                    <w:rPr>
                      <w:b/>
                      <w:bCs/>
                      <w:lang w:eastAsia="en-US"/>
                    </w:rPr>
                    <w:t>1 семестр</w:t>
                  </w:r>
                </w:p>
              </w:tc>
            </w:tr>
            <w:tr w:rsidR="007E46F0" w:rsidRPr="008D1BFA" w:rsidTr="00C56169">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7E46F0" w:rsidRPr="008D1BFA" w:rsidRDefault="007E46F0" w:rsidP="0089618D">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7E46F0" w:rsidRPr="008D1BFA" w:rsidRDefault="007E46F0" w:rsidP="0089618D">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Пр</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7E46F0" w:rsidRPr="008D1BFA" w:rsidRDefault="007E46F0" w:rsidP="0089618D">
                  <w:pPr>
                    <w:jc w:val="center"/>
                    <w:rPr>
                      <w:b/>
                      <w:bCs/>
                      <w:lang w:eastAsia="en-US"/>
                    </w:rPr>
                  </w:pPr>
                  <w:r w:rsidRPr="008D1BFA">
                    <w:rPr>
                      <w:b/>
                      <w:bCs/>
                    </w:rPr>
                    <w:t>Всего</w:t>
                  </w:r>
                </w:p>
              </w:tc>
            </w:tr>
            <w:tr w:rsidR="00C56169" w:rsidRPr="008D1BFA" w:rsidTr="00C56169">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56169" w:rsidRPr="008D1BFA" w:rsidRDefault="00C56169" w:rsidP="0023185F">
                  <w:pPr>
                    <w:jc w:val="center"/>
                    <w:rPr>
                      <w:sz w:val="24"/>
                      <w:szCs w:val="24"/>
                      <w:lang w:eastAsia="en-US"/>
                    </w:rPr>
                  </w:pPr>
                  <w:r w:rsidRPr="008D1BFA">
                    <w:t>Раздел I. История рекламного дела в России 20 века. Текстовая реклама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1.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lastRenderedPageBreak/>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tcPr>
                <w:p w:rsidR="003272A5" w:rsidRPr="008D1BFA" w:rsidRDefault="003272A5">
                  <w:pPr>
                    <w:widowControl/>
                    <w:autoSpaceDE/>
                    <w:autoSpaceDN/>
                    <w:adjustRightInd/>
                  </w:pPr>
                </w:p>
              </w:tc>
              <w:tc>
                <w:tcPr>
                  <w:tcW w:w="9980" w:type="dxa"/>
                  <w:vAlign w:val="center"/>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lastRenderedPageBreak/>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89618D">
                  <w:pPr>
                    <w:jc w:val="center"/>
                    <w:rPr>
                      <w:sz w:val="24"/>
                      <w:szCs w:val="24"/>
                      <w:lang w:eastAsia="en-US"/>
                    </w:rPr>
                  </w:pPr>
                  <w:r w:rsidRPr="008D1BFA">
                    <w:t>Всего</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18</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0</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36</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54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108</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0</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8</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0" w:name="RANGE!A37"/>
                  <w:bookmarkEnd w:id="0"/>
                  <w:r w:rsidRPr="008D1BFA">
                    <w:t>Контроль (зачет)</w:t>
                  </w:r>
                </w:p>
              </w:tc>
              <w:tc>
                <w:tcPr>
                  <w:tcW w:w="460" w:type="dxa"/>
                  <w:tcBorders>
                    <w:bottom w:val="single" w:sz="8" w:space="0" w:color="auto"/>
                  </w:tcBorders>
                  <w:shd w:val="clear" w:color="auto" w:fill="595959"/>
                  <w:vAlign w:val="center"/>
                  <w:hideMark/>
                </w:tcPr>
                <w:p w:rsidR="003272A5" w:rsidRPr="008D1BFA" w:rsidRDefault="003272A5" w:rsidP="0089618D">
                  <w:pPr>
                    <w:jc w:val="center"/>
                    <w:rPr>
                      <w:sz w:val="24"/>
                      <w:szCs w:val="24"/>
                      <w:lang w:eastAsia="en-US"/>
                    </w:rPr>
                  </w:pPr>
                  <w:r w:rsidRPr="008D1BFA">
                    <w:t> </w:t>
                  </w:r>
                </w:p>
              </w:tc>
              <w:tc>
                <w:tcPr>
                  <w:tcW w:w="1120" w:type="dxa"/>
                  <w:gridSpan w:val="2"/>
                  <w:tcBorders>
                    <w:top w:val="single" w:sz="8" w:space="0" w:color="auto"/>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bookmarkStart w:id="1" w:name="RANGE!H31"/>
                  <w:bookmarkEnd w:id="1"/>
                  <w:r w:rsidRPr="008D1BFA">
                    <w:rPr>
                      <w:b/>
                      <w:bCs/>
                    </w:rPr>
                    <w:t>-</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2" w:name="RANGE!A38"/>
                  <w:bookmarkEnd w:id="2"/>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3272A5" w:rsidRPr="008D1BFA" w:rsidRDefault="003272A5" w:rsidP="0089618D">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108</w:t>
                  </w:r>
                </w:p>
              </w:tc>
            </w:tr>
          </w:tbl>
          <w:p w:rsidR="007E46F0" w:rsidRPr="008D1BFA" w:rsidRDefault="007E46F0" w:rsidP="0089618D">
            <w:pPr>
              <w:jc w:val="center"/>
            </w:pPr>
          </w:p>
        </w:tc>
      </w:tr>
      <w:tr w:rsidR="007E46F0" w:rsidRPr="008D1BF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8D1BFA" w:rsidRDefault="007E46F0" w:rsidP="0089618D">
            <w:pPr>
              <w:rPr>
                <w:rFonts w:ascii="Tahoma" w:hAnsi="Tahoma" w:cs="Tahoma"/>
                <w:sz w:val="18"/>
                <w:szCs w:val="18"/>
              </w:rPr>
            </w:pPr>
          </w:p>
        </w:tc>
      </w:tr>
    </w:tbl>
    <w:p w:rsidR="007F4B97" w:rsidRPr="008D1BFA" w:rsidRDefault="00114770" w:rsidP="00A76E53">
      <w:pPr>
        <w:tabs>
          <w:tab w:val="left" w:pos="900"/>
        </w:tabs>
        <w:ind w:firstLine="709"/>
        <w:jc w:val="both"/>
        <w:rPr>
          <w:b/>
          <w:sz w:val="24"/>
          <w:szCs w:val="24"/>
        </w:rPr>
      </w:pPr>
      <w:r w:rsidRPr="008D1BFA">
        <w:rPr>
          <w:b/>
          <w:sz w:val="24"/>
          <w:szCs w:val="24"/>
        </w:rPr>
        <w:t xml:space="preserve">5.2. </w:t>
      </w:r>
      <w:r w:rsidR="007F4B97" w:rsidRPr="008D1BFA">
        <w:rPr>
          <w:b/>
          <w:sz w:val="24"/>
          <w:szCs w:val="24"/>
        </w:rPr>
        <w:t xml:space="preserve">Тематический план для </w:t>
      </w:r>
      <w:r w:rsidR="00586FAD" w:rsidRPr="008D1BFA">
        <w:rPr>
          <w:b/>
          <w:sz w:val="24"/>
          <w:szCs w:val="24"/>
        </w:rPr>
        <w:t>за</w:t>
      </w:r>
      <w:r w:rsidR="007F4B97" w:rsidRPr="008D1BFA">
        <w:rPr>
          <w:b/>
          <w:sz w:val="24"/>
          <w:szCs w:val="24"/>
        </w:rPr>
        <w:t>очной формы обучения</w:t>
      </w:r>
    </w:p>
    <w:p w:rsidR="00AF61EB" w:rsidRPr="008D1BFA" w:rsidRDefault="00AF61EB" w:rsidP="00AF61EB">
      <w:pPr>
        <w:tabs>
          <w:tab w:val="left" w:pos="900"/>
        </w:tabs>
        <w:jc w:val="both"/>
        <w:rPr>
          <w:b/>
          <w:sz w:val="24"/>
          <w:szCs w:val="24"/>
        </w:rPr>
      </w:pPr>
    </w:p>
    <w:tbl>
      <w:tblPr>
        <w:tblW w:w="10809" w:type="dxa"/>
        <w:tblInd w:w="-269" w:type="dxa"/>
        <w:tblLayout w:type="fixed"/>
        <w:tblCellMar>
          <w:left w:w="15" w:type="dxa"/>
          <w:right w:w="15" w:type="dxa"/>
        </w:tblCellMar>
        <w:tblLook w:val="0000" w:firstRow="0" w:lastRow="0" w:firstColumn="0" w:lastColumn="0" w:noHBand="0" w:noVBand="0"/>
      </w:tblPr>
      <w:tblGrid>
        <w:gridCol w:w="10809"/>
      </w:tblGrid>
      <w:tr w:rsidR="009A493E" w:rsidRPr="008D1BFA" w:rsidTr="009A493E">
        <w:trPr>
          <w:trHeight w:val="240"/>
        </w:trPr>
        <w:tc>
          <w:tcPr>
            <w:tcW w:w="10809" w:type="dxa"/>
            <w:shd w:val="clear" w:color="auto" w:fill="FFFFFF"/>
          </w:tcPr>
          <w:tbl>
            <w:tblPr>
              <w:tblW w:w="29940" w:type="dxa"/>
              <w:tblInd w:w="117"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9A493E" w:rsidRPr="008D1BFA" w:rsidTr="009A493E">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9A493E" w:rsidRPr="008D1BFA" w:rsidRDefault="009A493E" w:rsidP="0023185F">
                  <w:pPr>
                    <w:rPr>
                      <w:b/>
                      <w:bCs/>
                      <w:lang w:eastAsia="en-US"/>
                    </w:rPr>
                  </w:pPr>
                  <w:r w:rsidRPr="008D1BFA">
                    <w:rPr>
                      <w:b/>
                      <w:bCs/>
                      <w:lang w:eastAsia="en-US"/>
                    </w:rPr>
                    <w:t>1 семестр</w:t>
                  </w:r>
                </w:p>
              </w:tc>
            </w:tr>
            <w:tr w:rsidR="009A493E" w:rsidRPr="008D1BFA" w:rsidTr="009A493E">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9A493E" w:rsidRPr="008D1BFA" w:rsidRDefault="009A493E" w:rsidP="0023185F">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Пр</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b/>
                      <w:bCs/>
                      <w:lang w:eastAsia="en-US"/>
                    </w:rPr>
                  </w:pPr>
                  <w:r w:rsidRPr="008D1BFA">
                    <w:rPr>
                      <w:b/>
                      <w:bCs/>
                    </w:rPr>
                    <w:t>Всего</w:t>
                  </w:r>
                </w:p>
              </w:tc>
            </w:tr>
            <w:tr w:rsidR="009A493E" w:rsidRPr="008D1BFA" w:rsidTr="009A493E">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 История рекламного дела в России 20 века. Текстовая реклама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A91916">
                  <w:pPr>
                    <w:jc w:val="center"/>
                    <w:rPr>
                      <w:sz w:val="24"/>
                      <w:szCs w:val="24"/>
                      <w:lang w:eastAsia="en-US"/>
                    </w:rPr>
                  </w:pPr>
                  <w:r w:rsidRPr="008D1BFA">
                    <w:t>Тема 1.</w:t>
                  </w:r>
                  <w:r w:rsidR="00A91916" w:rsidRPr="008D1BFA">
                    <w:t xml:space="preserve">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lastRenderedPageBreak/>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23185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rFonts w:eastAsia="Calibri"/>
                      <w:sz w:val="24"/>
                      <w:szCs w:val="24"/>
                      <w:lang w:eastAsia="en-US"/>
                    </w:rPr>
                  </w:pPr>
                  <w:r w:rsidRPr="008D1BFA">
                    <w:rPr>
                      <w:rFonts w:eastAsia="Calibri"/>
                      <w:lang w:eastAsia="en-US"/>
                    </w:rPr>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12</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Всего</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4</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0</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94</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104</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lastRenderedPageBreak/>
                    <w:t>Контроль (зачет)</w:t>
                  </w:r>
                </w:p>
              </w:tc>
              <w:tc>
                <w:tcPr>
                  <w:tcW w:w="46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4</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b/>
                      <w:bCs/>
                      <w:i/>
                      <w:iCs/>
                      <w:sz w:val="24"/>
                      <w:szCs w:val="24"/>
                      <w:lang w:eastAsia="en-US"/>
                    </w:rPr>
                  </w:pPr>
                  <w:r w:rsidRPr="008D1BFA">
                    <w:rPr>
                      <w:b/>
                      <w:bCs/>
                      <w:i/>
                      <w:iCs/>
                    </w:rPr>
                    <w:t>108</w:t>
                  </w:r>
                </w:p>
              </w:tc>
            </w:tr>
          </w:tbl>
          <w:p w:rsidR="009A493E" w:rsidRPr="008D1BFA" w:rsidRDefault="009A493E" w:rsidP="0023185F">
            <w:pPr>
              <w:jc w:val="center"/>
            </w:pPr>
          </w:p>
        </w:tc>
      </w:tr>
    </w:tbl>
    <w:p w:rsidR="008C522B" w:rsidRPr="008D1BFA" w:rsidRDefault="008C522B" w:rsidP="00081CFD">
      <w:pPr>
        <w:ind w:firstLine="709"/>
        <w:jc w:val="both"/>
        <w:rPr>
          <w:b/>
          <w:i/>
          <w:szCs w:val="24"/>
        </w:rPr>
      </w:pPr>
    </w:p>
    <w:p w:rsidR="00081CFD" w:rsidRPr="008D1BFA" w:rsidRDefault="00081CFD" w:rsidP="00081CFD">
      <w:pPr>
        <w:ind w:firstLine="709"/>
        <w:jc w:val="both"/>
        <w:rPr>
          <w:b/>
          <w:i/>
          <w:szCs w:val="24"/>
        </w:rPr>
      </w:pPr>
      <w:r w:rsidRPr="008D1BFA">
        <w:rPr>
          <w:b/>
          <w:i/>
          <w:szCs w:val="24"/>
        </w:rPr>
        <w:t>* Примечания:</w:t>
      </w:r>
    </w:p>
    <w:p w:rsidR="00081CFD" w:rsidRPr="008D1BFA" w:rsidRDefault="00081CFD" w:rsidP="00081CFD">
      <w:pPr>
        <w:ind w:firstLine="709"/>
        <w:jc w:val="both"/>
        <w:rPr>
          <w:b/>
          <w:szCs w:val="24"/>
        </w:rPr>
      </w:pPr>
      <w:r w:rsidRPr="008D1BFA">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8D1BFA">
        <w:rPr>
          <w:b/>
          <w:szCs w:val="24"/>
        </w:rPr>
        <w:t>частей 3-5 статьи 13, статьи 30, пункта 3 части 1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пунктов 16, 38</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1CFD" w:rsidRPr="008D1BFA" w:rsidRDefault="00081CFD" w:rsidP="00081CFD">
      <w:pPr>
        <w:ind w:firstLine="709"/>
        <w:jc w:val="both"/>
        <w:rPr>
          <w:b/>
          <w:szCs w:val="24"/>
        </w:rPr>
      </w:pPr>
      <w:r w:rsidRPr="008D1BFA">
        <w:rPr>
          <w:b/>
          <w:szCs w:val="24"/>
        </w:rPr>
        <w:t>б) Для обучающихся с ограниченными возможностями здоровья и инвалидов:</w:t>
      </w:r>
    </w:p>
    <w:p w:rsidR="00081CFD" w:rsidRPr="008D1BFA" w:rsidRDefault="00081CFD" w:rsidP="00081CFD">
      <w:pPr>
        <w:ind w:firstLine="709"/>
        <w:jc w:val="both"/>
        <w:rPr>
          <w:szCs w:val="24"/>
        </w:rPr>
      </w:pPr>
      <w:r w:rsidRPr="008D1BFA">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D1BFA">
        <w:rPr>
          <w:b/>
          <w:szCs w:val="24"/>
        </w:rPr>
        <w:t>статьи 79</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раздела III</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D1BFA">
        <w:rPr>
          <w:b/>
          <w:i/>
          <w:szCs w:val="24"/>
        </w:rPr>
        <w:t>при наличии факта зачисления таких обучающихся с учетом конкретных нозологий</w:t>
      </w:r>
      <w:r w:rsidRPr="008D1BFA">
        <w:rPr>
          <w:szCs w:val="24"/>
        </w:rPr>
        <w:t>).</w:t>
      </w:r>
    </w:p>
    <w:p w:rsidR="00081CFD" w:rsidRPr="008D1BFA" w:rsidRDefault="00081CFD" w:rsidP="00081CFD">
      <w:pPr>
        <w:ind w:firstLine="709"/>
        <w:jc w:val="both"/>
        <w:rPr>
          <w:b/>
          <w:szCs w:val="24"/>
        </w:rPr>
      </w:pPr>
      <w:r w:rsidRPr="008D1BFA">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требованиями </w:t>
      </w:r>
      <w:r w:rsidRPr="008D1BFA">
        <w:rPr>
          <w:b/>
          <w:szCs w:val="24"/>
        </w:rPr>
        <w:t xml:space="preserve">частей 3-5 статьи 13, статьи 30, пункта 3 части 1 статьи 34 </w:t>
      </w:r>
      <w:r w:rsidRPr="008D1BFA">
        <w:rPr>
          <w:szCs w:val="24"/>
        </w:rPr>
        <w:t xml:space="preserve">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20</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D1BFA">
        <w:rPr>
          <w:b/>
          <w:szCs w:val="24"/>
        </w:rPr>
        <w:t>частью 5 статьи 5</w:t>
      </w:r>
      <w:r w:rsidRPr="008D1BFA">
        <w:rPr>
          <w:szCs w:val="24"/>
        </w:rPr>
        <w:t xml:space="preserve"> Федерального закона </w:t>
      </w:r>
      <w:r w:rsidRPr="008D1BFA">
        <w:rPr>
          <w:b/>
          <w:szCs w:val="24"/>
        </w:rPr>
        <w:t>от 05.05.2014 № 84-ФЗ</w:t>
      </w:r>
      <w:r w:rsidRPr="008D1BFA">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8D1BFA">
        <w:rPr>
          <w:szCs w:val="24"/>
        </w:rPr>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1CFD" w:rsidRPr="008D1BFA" w:rsidRDefault="00081CFD" w:rsidP="00081CFD">
      <w:pPr>
        <w:ind w:firstLine="709"/>
        <w:jc w:val="both"/>
        <w:rPr>
          <w:b/>
          <w:szCs w:val="24"/>
        </w:rPr>
      </w:pPr>
      <w:r w:rsidRPr="008D1BFA">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 </w:t>
      </w:r>
      <w:r w:rsidRPr="008D1BFA">
        <w:rPr>
          <w:b/>
          <w:szCs w:val="24"/>
        </w:rPr>
        <w:t>пункта 9 части 1 статьи 33, части 3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43</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37F5D" w:rsidRPr="008D1BFA" w:rsidRDefault="00437F5D" w:rsidP="00437F5D">
      <w:pPr>
        <w:ind w:firstLine="709"/>
        <w:jc w:val="both"/>
        <w:rPr>
          <w:sz w:val="16"/>
          <w:szCs w:val="16"/>
        </w:rPr>
      </w:pPr>
    </w:p>
    <w:p w:rsidR="003A71E4" w:rsidRPr="008D1BFA" w:rsidRDefault="007F4B97" w:rsidP="00705FB5">
      <w:pPr>
        <w:tabs>
          <w:tab w:val="left" w:pos="900"/>
        </w:tabs>
        <w:ind w:firstLine="709"/>
        <w:jc w:val="both"/>
        <w:rPr>
          <w:b/>
          <w:sz w:val="24"/>
          <w:szCs w:val="24"/>
        </w:rPr>
      </w:pPr>
      <w:r w:rsidRPr="008D1BFA">
        <w:rPr>
          <w:b/>
          <w:sz w:val="24"/>
          <w:szCs w:val="24"/>
        </w:rPr>
        <w:t>5.</w:t>
      </w:r>
      <w:r w:rsidR="00114770" w:rsidRPr="008D1BFA">
        <w:rPr>
          <w:b/>
          <w:sz w:val="24"/>
          <w:szCs w:val="24"/>
        </w:rPr>
        <w:t>3</w:t>
      </w:r>
      <w:r w:rsidRPr="008D1BFA">
        <w:rPr>
          <w:b/>
          <w:sz w:val="24"/>
          <w:szCs w:val="24"/>
        </w:rPr>
        <w:t xml:space="preserve"> Содержание дисциплины</w:t>
      </w:r>
    </w:p>
    <w:p w:rsidR="008263DE" w:rsidRPr="008D1BFA" w:rsidRDefault="008263DE" w:rsidP="008263DE">
      <w:pPr>
        <w:widowControl/>
        <w:autoSpaceDE/>
        <w:autoSpaceDN/>
        <w:adjustRightInd/>
        <w:jc w:val="both"/>
        <w:rPr>
          <w:b/>
          <w:sz w:val="24"/>
          <w:szCs w:val="24"/>
        </w:rPr>
      </w:pPr>
      <w:r w:rsidRPr="008D1BFA">
        <w:rPr>
          <w:b/>
          <w:sz w:val="24"/>
          <w:szCs w:val="24"/>
        </w:rPr>
        <w:t>Раздел 1. История рекламного дела в России 20 века. Текстовая реклама</w:t>
      </w:r>
    </w:p>
    <w:p w:rsidR="00A91916" w:rsidRPr="008D1BFA" w:rsidRDefault="00A91916" w:rsidP="008263DE">
      <w:pPr>
        <w:widowControl/>
        <w:autoSpaceDE/>
        <w:autoSpaceDN/>
        <w:adjustRightInd/>
        <w:jc w:val="both"/>
        <w:rPr>
          <w:b/>
          <w:sz w:val="24"/>
          <w:szCs w:val="24"/>
        </w:rPr>
      </w:pPr>
      <w:r w:rsidRPr="008D1BFA">
        <w:rPr>
          <w:b/>
          <w:sz w:val="24"/>
          <w:szCs w:val="24"/>
        </w:rPr>
        <w:t>Тема 1.</w:t>
      </w:r>
      <w:r w:rsidRPr="008D1BFA">
        <w:rPr>
          <w:sz w:val="24"/>
          <w:szCs w:val="24"/>
        </w:rPr>
        <w:t xml:space="preserve"> Введение. История рекламного дела в России 20 века Текстовая реклама. Этапы развития рекламы. Расцвет рекламной деятельности в России начала 20 века. Реклама в годы НЭПа (творчество В.Маяковского). “Советская” реклама. Перестроечные документы, разрешающие рекламную коммерческую деятельность. Развитие рекламного бизнеса в 90-е гг.</w:t>
      </w:r>
    </w:p>
    <w:p w:rsidR="008263DE" w:rsidRPr="008D1BFA" w:rsidRDefault="008263DE" w:rsidP="008263DE">
      <w:pPr>
        <w:widowControl/>
        <w:autoSpaceDE/>
        <w:autoSpaceDN/>
        <w:adjustRightInd/>
        <w:jc w:val="both"/>
        <w:rPr>
          <w:b/>
          <w:sz w:val="24"/>
          <w:szCs w:val="24"/>
        </w:rPr>
      </w:pPr>
      <w:r w:rsidRPr="008D1BFA">
        <w:rPr>
          <w:b/>
          <w:sz w:val="24"/>
          <w:szCs w:val="24"/>
        </w:rPr>
        <w:t xml:space="preserve">Тема 2. </w:t>
      </w:r>
      <w:r w:rsidRPr="008D1BFA">
        <w:rPr>
          <w:b/>
          <w:iCs/>
          <w:sz w:val="24"/>
          <w:szCs w:val="24"/>
        </w:rPr>
        <w:t>Виды и формы текстовой рекламы.</w:t>
      </w:r>
    </w:p>
    <w:p w:rsidR="008263DE" w:rsidRPr="008D1BFA" w:rsidRDefault="008263DE" w:rsidP="008263DE">
      <w:pPr>
        <w:widowControl/>
        <w:autoSpaceDE/>
        <w:autoSpaceDN/>
        <w:adjustRightInd/>
        <w:jc w:val="both"/>
        <w:rPr>
          <w:sz w:val="24"/>
          <w:szCs w:val="24"/>
        </w:rPr>
      </w:pPr>
      <w:r w:rsidRPr="008D1BFA">
        <w:rPr>
          <w:sz w:val="24"/>
          <w:szCs w:val="24"/>
        </w:rPr>
        <w:t>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3.</w:t>
      </w:r>
      <w:r w:rsidRPr="008D1BFA">
        <w:rPr>
          <w:b/>
          <w:iCs/>
          <w:sz w:val="24"/>
          <w:szCs w:val="24"/>
        </w:rPr>
        <w:t xml:space="preserve"> Принципы и процесс создания рекламного текста.</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 xml:space="preserve">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w:t>
      </w:r>
    </w:p>
    <w:p w:rsidR="008263DE" w:rsidRPr="008D1BFA" w:rsidRDefault="008263DE" w:rsidP="008263DE">
      <w:pPr>
        <w:widowControl/>
        <w:tabs>
          <w:tab w:val="left" w:pos="720"/>
        </w:tabs>
        <w:autoSpaceDE/>
        <w:autoSpaceDN/>
        <w:adjustRightInd/>
        <w:jc w:val="both"/>
        <w:rPr>
          <w:sz w:val="24"/>
          <w:szCs w:val="24"/>
        </w:rPr>
      </w:pPr>
      <w:r w:rsidRPr="008D1BFA">
        <w:rPr>
          <w:iCs/>
          <w:sz w:val="24"/>
          <w:szCs w:val="24"/>
        </w:rPr>
        <w:t xml:space="preserve">Факторы успешной (эффективной) рекламы. </w:t>
      </w:r>
      <w:r w:rsidRPr="008D1BFA">
        <w:rPr>
          <w:sz w:val="24"/>
          <w:szCs w:val="24"/>
        </w:rPr>
        <w:t>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4. Принципы создания рекламных слогонов</w:t>
      </w:r>
      <w:r w:rsidRPr="008D1BFA">
        <w:rPr>
          <w:sz w:val="24"/>
          <w:szCs w:val="24"/>
        </w:rPr>
        <w:t xml:space="preserve">.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                                                                                                   </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5. Факторы успешной (эффективной) рекламы. Виды тестирования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w:t>
      </w:r>
      <w:r w:rsidRPr="008D1BFA">
        <w:rPr>
          <w:sz w:val="24"/>
          <w:szCs w:val="24"/>
        </w:rPr>
        <w:lastRenderedPageBreak/>
        <w:t>ной). Доклад по книге Р.Мокшанцева “Психология рекламы” - приемы эриксоновского гипноза в рекламных текстах.</w:t>
      </w:r>
    </w:p>
    <w:p w:rsidR="00A91916" w:rsidRPr="008D1BFA" w:rsidRDefault="00A91916" w:rsidP="00A91916">
      <w:pPr>
        <w:widowControl/>
        <w:tabs>
          <w:tab w:val="left" w:pos="720"/>
        </w:tabs>
        <w:autoSpaceDE/>
        <w:autoSpaceDN/>
        <w:adjustRightInd/>
        <w:jc w:val="both"/>
        <w:rPr>
          <w:b/>
          <w:sz w:val="24"/>
          <w:szCs w:val="24"/>
        </w:rPr>
      </w:pPr>
      <w:r w:rsidRPr="008D1BFA">
        <w:rPr>
          <w:b/>
          <w:sz w:val="24"/>
          <w:szCs w:val="24"/>
        </w:rPr>
        <w:t xml:space="preserve">Тема 6. </w:t>
      </w:r>
      <w:r w:rsidRPr="008D1BFA">
        <w:rPr>
          <w:b/>
          <w:iCs/>
          <w:sz w:val="24"/>
          <w:szCs w:val="24"/>
        </w:rPr>
        <w:t>Реклама и культура в 20 веке.</w:t>
      </w:r>
    </w:p>
    <w:p w:rsidR="00A91916" w:rsidRPr="008D1BFA" w:rsidRDefault="00A91916" w:rsidP="00A91916">
      <w:pPr>
        <w:widowControl/>
        <w:tabs>
          <w:tab w:val="left" w:pos="720"/>
        </w:tabs>
        <w:autoSpaceDE/>
        <w:autoSpaceDN/>
        <w:adjustRightInd/>
        <w:jc w:val="both"/>
        <w:rPr>
          <w:sz w:val="24"/>
          <w:szCs w:val="24"/>
        </w:rPr>
      </w:pPr>
      <w:r w:rsidRPr="008D1BFA">
        <w:rPr>
          <w:sz w:val="24"/>
          <w:szCs w:val="24"/>
        </w:rPr>
        <w:t>Характеристика общества потребителей. Концепция Ж.Бодрийяра: двойная природа рекламного призыва - ложная конкуренция и действительная унификация, обезличивание человека. Социальное значение рекламы (искажение первичной функции служения вещей, выражение статусно-ролевой принадлежности индивида).</w:t>
      </w:r>
    </w:p>
    <w:p w:rsidR="008263DE" w:rsidRPr="008D1BFA" w:rsidRDefault="008263DE" w:rsidP="008263DE">
      <w:pPr>
        <w:widowControl/>
        <w:autoSpaceDE/>
        <w:autoSpaceDN/>
        <w:adjustRightInd/>
        <w:jc w:val="both"/>
        <w:rPr>
          <w:b/>
          <w:sz w:val="24"/>
          <w:szCs w:val="24"/>
        </w:rPr>
      </w:pPr>
      <w:r w:rsidRPr="008D1BFA">
        <w:rPr>
          <w:b/>
          <w:sz w:val="24"/>
          <w:szCs w:val="24"/>
        </w:rPr>
        <w:t>Раздел 2 . Структурно-содержательные характеристики рекламного текста</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7. Стили и жанры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Сибирское богатство, Мачо и др.) всех видов рекламных сообщений (реклама перечня, предлагающая,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8</w:t>
      </w:r>
      <w:r w:rsidRPr="008D1BFA">
        <w:rPr>
          <w:sz w:val="24"/>
          <w:szCs w:val="24"/>
        </w:rPr>
        <w:t>.</w:t>
      </w:r>
      <w:r w:rsidRPr="008D1BFA">
        <w:rPr>
          <w:b/>
          <w:sz w:val="24"/>
          <w:szCs w:val="24"/>
        </w:rPr>
        <w:t>Приемы языковых манипуляций в рекламных текстах</w:t>
      </w:r>
      <w:r w:rsidRPr="008D1BFA">
        <w:rPr>
          <w:sz w:val="24"/>
          <w:szCs w:val="24"/>
        </w:rPr>
        <w:t>.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w:t>
      </w:r>
      <w:r w:rsidRPr="008D1BFA">
        <w:rPr>
          <w:sz w:val="24"/>
          <w:szCs w:val="24"/>
          <w:shd w:val="clear" w:color="auto" w:fill="FFFFFF"/>
        </w:rPr>
        <w:t>. Манипуляции с классом сравнения. Манипуляции с параметрами сравнения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9. Психология рекламы. Мифологические приемы создания рекламных текстов</w:t>
      </w:r>
    </w:p>
    <w:p w:rsidR="008263DE" w:rsidRPr="008D1BFA" w:rsidRDefault="008263DE" w:rsidP="008263DE">
      <w:pPr>
        <w:widowControl/>
        <w:autoSpaceDE/>
        <w:autoSpaceDN/>
        <w:adjustRightInd/>
        <w:jc w:val="both"/>
        <w:rPr>
          <w:sz w:val="24"/>
          <w:szCs w:val="24"/>
        </w:rPr>
      </w:pPr>
      <w:r w:rsidRPr="008D1BFA">
        <w:rPr>
          <w:sz w:val="24"/>
          <w:szCs w:val="24"/>
        </w:rPr>
        <w:t>Эмоциональная и рациональная стороны воздействия рекламного текста. Целевая аудитория рекламного текста. Основные потребности, желания, страхи аудитории. Использование стереотипов в рекламном тексте. Гендерные различия в восприятии рекламы. Мифология рекламы (логика Деда Мороза, материнская инстанция, эротический аспект рекламы). Способы мифологизации в рекламном тексте (волшебство, псевдоэкзистенциальность, ложное слияние, ложное творчество, качественное изменение информации, замена деятельности наблюдением, ложные препятствия, искажение мировоззрения).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10</w:t>
      </w:r>
      <w:r w:rsidR="003272A5" w:rsidRPr="008D1BFA">
        <w:rPr>
          <w:b/>
          <w:sz w:val="24"/>
          <w:szCs w:val="24"/>
        </w:rPr>
        <w:t>.</w:t>
      </w:r>
      <w:r w:rsidRPr="008D1BFA">
        <w:rPr>
          <w:b/>
          <w:sz w:val="24"/>
          <w:szCs w:val="24"/>
        </w:rPr>
        <w:t xml:space="preserve"> Дизайн в рекламе</w:t>
      </w:r>
    </w:p>
    <w:p w:rsidR="008263DE" w:rsidRPr="008D1BFA" w:rsidRDefault="008263DE" w:rsidP="00437F5D">
      <w:pPr>
        <w:widowControl/>
        <w:tabs>
          <w:tab w:val="left" w:pos="720"/>
        </w:tabs>
        <w:autoSpaceDE/>
        <w:autoSpaceDN/>
        <w:adjustRightInd/>
        <w:jc w:val="both"/>
        <w:rPr>
          <w:sz w:val="24"/>
          <w:szCs w:val="24"/>
        </w:rPr>
      </w:pPr>
      <w:r w:rsidRPr="008D1BFA">
        <w:rPr>
          <w:sz w:val="24"/>
          <w:szCs w:val="24"/>
        </w:rPr>
        <w:t xml:space="preserve">Знакомство с основными правилами дизайна, оформления рекламного текста (правила “удобства”). Формат, разбивка на абзацы, фон и цвет, характер и использование иллюстраций, особенности использования знаков препинания. “Перелицовка” составленного на последнем занятии текста - оформление его по всем правилам </w:t>
      </w:r>
      <w:r w:rsidR="00437F5D" w:rsidRPr="008D1BFA">
        <w:rPr>
          <w:sz w:val="24"/>
          <w:szCs w:val="24"/>
        </w:rPr>
        <w:t>дизайна. Иллюстрация в рекламе.</w:t>
      </w:r>
    </w:p>
    <w:p w:rsidR="003272A5" w:rsidRPr="008D1BFA" w:rsidRDefault="003272A5" w:rsidP="00437F5D">
      <w:pPr>
        <w:widowControl/>
        <w:tabs>
          <w:tab w:val="left" w:pos="720"/>
        </w:tabs>
        <w:autoSpaceDE/>
        <w:autoSpaceDN/>
        <w:adjustRightInd/>
        <w:jc w:val="both"/>
        <w:rPr>
          <w:b/>
          <w:sz w:val="24"/>
          <w:szCs w:val="24"/>
        </w:rPr>
      </w:pPr>
      <w:r w:rsidRPr="008D1BFA">
        <w:rPr>
          <w:b/>
          <w:sz w:val="24"/>
          <w:szCs w:val="24"/>
        </w:rPr>
        <w:t>Тема 11. Концепция создания рекламно-информационного издания</w:t>
      </w:r>
    </w:p>
    <w:p w:rsidR="003272A5" w:rsidRPr="008D1BFA" w:rsidRDefault="003272A5" w:rsidP="00437F5D">
      <w:pPr>
        <w:widowControl/>
        <w:tabs>
          <w:tab w:val="left" w:pos="720"/>
        </w:tabs>
        <w:autoSpaceDE/>
        <w:autoSpaceDN/>
        <w:adjustRightInd/>
        <w:jc w:val="both"/>
        <w:rPr>
          <w:sz w:val="24"/>
          <w:szCs w:val="24"/>
        </w:rPr>
      </w:pPr>
      <w:r w:rsidRPr="008D1BFA">
        <w:rPr>
          <w:sz w:val="24"/>
          <w:szCs w:val="24"/>
        </w:rPr>
        <w:t>Создание в группах концепции оригинальной рекламной газеты или рекламно-информационного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p w:rsidR="003272A5" w:rsidRPr="008D1BFA" w:rsidRDefault="003272A5" w:rsidP="00437F5D">
      <w:pPr>
        <w:widowControl/>
        <w:tabs>
          <w:tab w:val="left" w:pos="720"/>
        </w:tabs>
        <w:autoSpaceDE/>
        <w:autoSpaceDN/>
        <w:adjustRightInd/>
        <w:jc w:val="both"/>
        <w:rPr>
          <w:sz w:val="24"/>
          <w:szCs w:val="24"/>
        </w:rPr>
      </w:pPr>
    </w:p>
    <w:p w:rsidR="003A71E4" w:rsidRPr="008D1BFA" w:rsidRDefault="00F803A3" w:rsidP="00F803A3">
      <w:pPr>
        <w:tabs>
          <w:tab w:val="left" w:pos="900"/>
        </w:tabs>
        <w:ind w:firstLine="709"/>
        <w:jc w:val="both"/>
        <w:rPr>
          <w:b/>
          <w:sz w:val="24"/>
          <w:szCs w:val="24"/>
        </w:rPr>
      </w:pPr>
      <w:r w:rsidRPr="008D1BFA">
        <w:rPr>
          <w:b/>
          <w:sz w:val="24"/>
          <w:szCs w:val="24"/>
        </w:rPr>
        <w:t>6. Перечень учебно-методического обеспечения для самостоятельной работы обучающихся по дисциплине</w:t>
      </w:r>
    </w:p>
    <w:p w:rsidR="00081CFD" w:rsidRPr="008D1BFA" w:rsidRDefault="003A57B5"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lastRenderedPageBreak/>
        <w:t xml:space="preserve">Методические указания  для обучающихся по освоению дисциплины </w:t>
      </w:r>
      <w:r w:rsidR="004931CD" w:rsidRPr="008D1BFA">
        <w:rPr>
          <w:rFonts w:ascii="Times New Roman" w:hAnsi="Times New Roman"/>
          <w:sz w:val="24"/>
          <w:szCs w:val="24"/>
        </w:rPr>
        <w:t xml:space="preserve"> «</w:t>
      </w:r>
      <w:r w:rsidR="00052185" w:rsidRPr="008D1BFA">
        <w:rPr>
          <w:rFonts w:ascii="Times New Roman" w:hAnsi="Times New Roman"/>
          <w:sz w:val="24"/>
          <w:szCs w:val="24"/>
        </w:rPr>
        <w:t>Построение рекламных текстов</w:t>
      </w:r>
      <w:r w:rsidR="004931CD" w:rsidRPr="008D1BFA">
        <w:rPr>
          <w:rFonts w:ascii="Times New Roman" w:hAnsi="Times New Roman"/>
          <w:sz w:val="24"/>
          <w:szCs w:val="24"/>
        </w:rPr>
        <w:t>»</w:t>
      </w:r>
      <w:r w:rsidRPr="008D1BFA">
        <w:rPr>
          <w:rFonts w:ascii="Times New Roman" w:hAnsi="Times New Roman"/>
          <w:sz w:val="24"/>
          <w:szCs w:val="24"/>
        </w:rPr>
        <w:t>/</w:t>
      </w:r>
      <w:r w:rsidR="00516F43" w:rsidRPr="008D1BFA">
        <w:rPr>
          <w:rFonts w:ascii="Times New Roman" w:hAnsi="Times New Roman"/>
          <w:sz w:val="24"/>
          <w:szCs w:val="24"/>
        </w:rPr>
        <w:t xml:space="preserve"> </w:t>
      </w:r>
      <w:r w:rsidR="004931CD" w:rsidRPr="008D1BFA">
        <w:rPr>
          <w:rFonts w:ascii="Times New Roman" w:hAnsi="Times New Roman"/>
          <w:sz w:val="24"/>
          <w:szCs w:val="24"/>
        </w:rPr>
        <w:t>О.В. Попова</w:t>
      </w:r>
      <w:r w:rsidRPr="008D1BFA">
        <w:rPr>
          <w:rFonts w:ascii="Times New Roman" w:hAnsi="Times New Roman"/>
          <w:sz w:val="24"/>
          <w:szCs w:val="24"/>
        </w:rPr>
        <w:t xml:space="preserve">. </w:t>
      </w:r>
      <w:r w:rsidR="00920199" w:rsidRPr="008D1BFA">
        <w:rPr>
          <w:rFonts w:ascii="Times New Roman" w:hAnsi="Times New Roman"/>
          <w:sz w:val="24"/>
          <w:szCs w:val="24"/>
        </w:rPr>
        <w:t xml:space="preserve">– Омск: </w:t>
      </w:r>
      <w:r w:rsidRPr="008D1BFA">
        <w:rPr>
          <w:rFonts w:ascii="Times New Roman" w:hAnsi="Times New Roman"/>
          <w:sz w:val="24"/>
          <w:szCs w:val="24"/>
        </w:rPr>
        <w:t>Изд-во Омской гуманитарной акаде</w:t>
      </w:r>
      <w:r w:rsidR="00F66E36" w:rsidRPr="008D1BFA">
        <w:rPr>
          <w:rFonts w:ascii="Times New Roman" w:hAnsi="Times New Roman"/>
          <w:sz w:val="24"/>
          <w:szCs w:val="24"/>
        </w:rPr>
        <w:t>мии, 202</w:t>
      </w:r>
      <w:r w:rsidR="005A5D32">
        <w:rPr>
          <w:rFonts w:ascii="Times New Roman" w:hAnsi="Times New Roman"/>
          <w:sz w:val="24"/>
          <w:szCs w:val="24"/>
        </w:rPr>
        <w:t>3</w:t>
      </w:r>
      <w:bookmarkStart w:id="3" w:name="_GoBack"/>
      <w:bookmarkEnd w:id="3"/>
      <w:r w:rsidR="00920199" w:rsidRPr="008D1BFA">
        <w:rPr>
          <w:rFonts w:ascii="Times New Roman" w:hAnsi="Times New Roman"/>
          <w:sz w:val="24"/>
          <w:szCs w:val="24"/>
        </w:rPr>
        <w:t>.</w:t>
      </w:r>
    </w:p>
    <w:p w:rsidR="00031B76" w:rsidRPr="008D1BFA" w:rsidRDefault="00031B76"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A5F58" w:rsidRPr="008D1BFA" w:rsidRDefault="00FA5F58" w:rsidP="00FA5F58">
      <w:pPr>
        <w:pStyle w:val="a4"/>
        <w:numPr>
          <w:ilvl w:val="0"/>
          <w:numId w:val="6"/>
        </w:numPr>
        <w:jc w:val="both"/>
        <w:rPr>
          <w:rFonts w:ascii="Times New Roman" w:hAnsi="Times New Roman"/>
          <w:sz w:val="24"/>
          <w:szCs w:val="24"/>
        </w:rPr>
      </w:pPr>
      <w:r w:rsidRPr="008D1BF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8D1BFA" w:rsidRDefault="00031B76" w:rsidP="00031B76">
      <w:pPr>
        <w:pStyle w:val="a4"/>
        <w:numPr>
          <w:ilvl w:val="0"/>
          <w:numId w:val="6"/>
        </w:numPr>
        <w:spacing w:after="0"/>
        <w:jc w:val="both"/>
        <w:rPr>
          <w:rFonts w:ascii="Times New Roman" w:hAnsi="Times New Roman"/>
          <w:sz w:val="24"/>
          <w:szCs w:val="24"/>
        </w:rPr>
      </w:pPr>
      <w:r w:rsidRPr="008D1BF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D1BFA" w:rsidRDefault="00FD6763" w:rsidP="00705FB5">
      <w:pPr>
        <w:ind w:firstLine="709"/>
        <w:jc w:val="both"/>
        <w:rPr>
          <w:rFonts w:eastAsia="Calibri"/>
          <w:b/>
          <w:sz w:val="24"/>
          <w:szCs w:val="24"/>
        </w:rPr>
      </w:pPr>
    </w:p>
    <w:p w:rsidR="00785842" w:rsidRPr="008D1BFA" w:rsidRDefault="00081CFD" w:rsidP="00705FB5">
      <w:pPr>
        <w:ind w:firstLine="709"/>
        <w:jc w:val="both"/>
        <w:rPr>
          <w:b/>
          <w:sz w:val="24"/>
          <w:szCs w:val="24"/>
        </w:rPr>
      </w:pPr>
      <w:r w:rsidRPr="008D1BFA">
        <w:rPr>
          <w:b/>
          <w:sz w:val="24"/>
          <w:szCs w:val="24"/>
        </w:rPr>
        <w:t>7</w:t>
      </w:r>
      <w:r w:rsidR="007F4B97" w:rsidRPr="008D1BFA">
        <w:rPr>
          <w:b/>
          <w:sz w:val="24"/>
          <w:szCs w:val="24"/>
        </w:rPr>
        <w:t>.</w:t>
      </w:r>
      <w:r w:rsidR="007865CB" w:rsidRPr="008D1BFA">
        <w:rPr>
          <w:b/>
          <w:sz w:val="24"/>
          <w:szCs w:val="24"/>
        </w:rPr>
        <w:t xml:space="preserve"> </w:t>
      </w:r>
      <w:r w:rsidR="00785842" w:rsidRPr="008D1BFA">
        <w:rPr>
          <w:b/>
          <w:sz w:val="24"/>
          <w:szCs w:val="24"/>
        </w:rPr>
        <w:t>Перечень основной и дополнительной учебной литературы, необходимой для освоения дисциплины</w:t>
      </w:r>
    </w:p>
    <w:p w:rsidR="00AB24D3" w:rsidRPr="008D1BFA" w:rsidRDefault="00AB24D3" w:rsidP="00AB24D3">
      <w:pPr>
        <w:widowControl/>
        <w:tabs>
          <w:tab w:val="left" w:pos="406"/>
        </w:tabs>
        <w:autoSpaceDE/>
        <w:autoSpaceDN/>
        <w:adjustRightInd/>
        <w:ind w:firstLine="709"/>
        <w:jc w:val="both"/>
        <w:rPr>
          <w:b/>
          <w:bCs/>
          <w:i/>
          <w:sz w:val="24"/>
          <w:szCs w:val="24"/>
        </w:rPr>
      </w:pPr>
      <w:r w:rsidRPr="008D1BFA">
        <w:rPr>
          <w:b/>
          <w:bCs/>
          <w:i/>
          <w:sz w:val="24"/>
          <w:szCs w:val="24"/>
        </w:rPr>
        <w:t>Основная:</w:t>
      </w:r>
    </w:p>
    <w:p w:rsidR="00896431" w:rsidRPr="008D1BFA" w:rsidRDefault="00896431" w:rsidP="00896431">
      <w:pPr>
        <w:numPr>
          <w:ilvl w:val="0"/>
          <w:numId w:val="20"/>
        </w:numPr>
        <w:jc w:val="both"/>
        <w:rPr>
          <w:sz w:val="24"/>
          <w:szCs w:val="24"/>
        </w:rPr>
      </w:pPr>
      <w:r w:rsidRPr="008D1BFA">
        <w:rPr>
          <w:iCs/>
          <w:sz w:val="24"/>
          <w:szCs w:val="24"/>
        </w:rPr>
        <w:t xml:space="preserve">Селезнева, Л. В. </w:t>
      </w:r>
      <w:r w:rsidRPr="008D1BFA">
        <w:rPr>
          <w:sz w:val="24"/>
          <w:szCs w:val="24"/>
        </w:rPr>
        <w:t xml:space="preserve">Подготовка рекламного и pr-текста : учебное пособие для вузов / Л. В. Селезнева. — Москва : Издательство Юрайт, 2019. — 159 с. — (Университеты России). — ISBN 978-5-534-04084-5. — Текст : электронный // ЭБС Юрайт [сайт]. — URL: </w:t>
      </w:r>
      <w:hyperlink r:id="rId7" w:history="1">
        <w:r w:rsidR="000B487E">
          <w:rPr>
            <w:rStyle w:val="a7"/>
            <w:sz w:val="24"/>
            <w:szCs w:val="24"/>
          </w:rPr>
          <w:t>https://biblio-online.ru/bcode/438737</w:t>
        </w:r>
      </w:hyperlink>
      <w:r w:rsidRPr="008D1BFA">
        <w:rPr>
          <w:sz w:val="24"/>
          <w:szCs w:val="24"/>
        </w:rPr>
        <w:t xml:space="preserve"> </w:t>
      </w:r>
    </w:p>
    <w:p w:rsidR="00896431" w:rsidRPr="008D1BFA" w:rsidRDefault="00896431" w:rsidP="00896431">
      <w:pPr>
        <w:jc w:val="both"/>
        <w:rPr>
          <w:iCs/>
          <w:sz w:val="24"/>
          <w:szCs w:val="24"/>
        </w:rPr>
      </w:pPr>
    </w:p>
    <w:p w:rsidR="00896431" w:rsidRPr="008D1BFA" w:rsidRDefault="00896431" w:rsidP="00896431">
      <w:pPr>
        <w:numPr>
          <w:ilvl w:val="0"/>
          <w:numId w:val="20"/>
        </w:numPr>
        <w:jc w:val="both"/>
        <w:rPr>
          <w:sz w:val="24"/>
          <w:szCs w:val="24"/>
        </w:rPr>
      </w:pPr>
      <w:r w:rsidRPr="008D1BFA">
        <w:rPr>
          <w:iCs/>
          <w:sz w:val="24"/>
          <w:szCs w:val="24"/>
        </w:rPr>
        <w:t xml:space="preserve">Поляков, В. А. </w:t>
      </w:r>
      <w:r w:rsidRPr="008D1BFA">
        <w:rPr>
          <w:sz w:val="24"/>
          <w:szCs w:val="24"/>
        </w:rPr>
        <w:t xml:space="preserve">Разработка и технологии производства рекламного продукта : учебник и практикум для вузов / В. А. Поляков, А. А. Романов. — Москва : Издательство Юрайт, 2019. — 514 с. — (Бакалавр. Академический курс). — ISBN 978-5-534-05261-9. — Текст : электронный // ЭБС Юрайт [сайт]. — URL: </w:t>
      </w:r>
      <w:hyperlink r:id="rId8" w:history="1">
        <w:r w:rsidR="000B487E">
          <w:rPr>
            <w:rStyle w:val="a7"/>
            <w:sz w:val="24"/>
            <w:szCs w:val="24"/>
          </w:rPr>
          <w:t>https://biblio-online.ru/bcode/432145</w:t>
        </w:r>
      </w:hyperlink>
      <w:r w:rsidRPr="008D1BFA">
        <w:rPr>
          <w:sz w:val="24"/>
          <w:szCs w:val="24"/>
        </w:rPr>
        <w:t xml:space="preserve"> .</w:t>
      </w:r>
    </w:p>
    <w:p w:rsidR="00AB24D3" w:rsidRPr="008D1BFA" w:rsidRDefault="00AB24D3" w:rsidP="00AB24D3">
      <w:pPr>
        <w:widowControl/>
        <w:autoSpaceDE/>
        <w:autoSpaceDN/>
        <w:adjustRightInd/>
        <w:ind w:left="720"/>
        <w:rPr>
          <w:sz w:val="24"/>
          <w:szCs w:val="24"/>
        </w:rPr>
      </w:pPr>
    </w:p>
    <w:p w:rsidR="00AB24D3" w:rsidRPr="008D1BFA" w:rsidRDefault="00AB24D3" w:rsidP="00AB24D3">
      <w:pPr>
        <w:widowControl/>
        <w:autoSpaceDE/>
        <w:autoSpaceDN/>
        <w:adjustRightInd/>
        <w:ind w:left="720"/>
        <w:rPr>
          <w:sz w:val="24"/>
          <w:szCs w:val="24"/>
        </w:rPr>
      </w:pPr>
      <w:r w:rsidRPr="008D1BFA">
        <w:rPr>
          <w:b/>
          <w:sz w:val="24"/>
          <w:szCs w:val="24"/>
        </w:rPr>
        <w:t>Дополнительная</w:t>
      </w:r>
      <w:r w:rsidRPr="008D1BFA">
        <w:rPr>
          <w:sz w:val="24"/>
          <w:szCs w:val="24"/>
        </w:rPr>
        <w:t>:</w:t>
      </w:r>
    </w:p>
    <w:p w:rsidR="00D13B63" w:rsidRPr="008D1BFA" w:rsidRDefault="00D13B63" w:rsidP="00D13B63">
      <w:pPr>
        <w:numPr>
          <w:ilvl w:val="0"/>
          <w:numId w:val="21"/>
        </w:numPr>
        <w:jc w:val="both"/>
        <w:rPr>
          <w:sz w:val="24"/>
          <w:szCs w:val="24"/>
        </w:rPr>
      </w:pPr>
      <w:r w:rsidRPr="008D1BFA">
        <w:rPr>
          <w:sz w:val="24"/>
          <w:szCs w:val="24"/>
        </w:rPr>
        <w:t xml:space="preserve">Панкратов, Ф. Г. Основы рекламы [Электронный ресурс] : учебник / Ф. Г. Панкратов, Ю. К. Баженов, В. Г. Шахурин. — Электрон. текстовые данные. — М. : Дашков и К, 2015. — 538 c. — 978-5-394-01804-6.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9" w:history="1">
        <w:r w:rsidR="000B487E">
          <w:rPr>
            <w:rStyle w:val="a7"/>
            <w:sz w:val="24"/>
            <w:szCs w:val="24"/>
          </w:rPr>
          <w:t>http://www.iprbookshop.ru/10948.html</w:t>
        </w:r>
      </w:hyperlink>
    </w:p>
    <w:p w:rsidR="00D13B63" w:rsidRPr="008D1BFA" w:rsidRDefault="00D13B63" w:rsidP="00D13B63">
      <w:pPr>
        <w:jc w:val="both"/>
        <w:rPr>
          <w:sz w:val="24"/>
          <w:szCs w:val="24"/>
        </w:rPr>
      </w:pPr>
    </w:p>
    <w:p w:rsidR="00D13B63" w:rsidRPr="008D1BFA" w:rsidRDefault="00D13B63" w:rsidP="00D13B63">
      <w:pPr>
        <w:numPr>
          <w:ilvl w:val="0"/>
          <w:numId w:val="21"/>
        </w:numPr>
        <w:jc w:val="both"/>
        <w:rPr>
          <w:sz w:val="24"/>
          <w:szCs w:val="24"/>
        </w:rPr>
      </w:pPr>
      <w:r w:rsidRPr="008D1BFA">
        <w:rPr>
          <w:sz w:val="24"/>
          <w:szCs w:val="24"/>
        </w:rPr>
        <w:t xml:space="preserve">Луговой, Д. Б. Копирайтинг [Электронный ресурс] : учебное пособие / Д. Б. Луговой. — Электрон. текстовые данные. — Ставрополь : Северо-Кавказский федеральный университет, 2017. — 131 c. — 2227-8397.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10" w:history="1">
        <w:r w:rsidR="000B487E">
          <w:rPr>
            <w:rStyle w:val="a7"/>
            <w:sz w:val="24"/>
            <w:szCs w:val="24"/>
          </w:rPr>
          <w:t>http://www.iprbookshop.ru/75579.html</w:t>
        </w:r>
      </w:hyperlink>
    </w:p>
    <w:p w:rsidR="00900ECD" w:rsidRPr="008D1BFA" w:rsidRDefault="00900ECD" w:rsidP="00900ECD">
      <w:pPr>
        <w:ind w:left="720"/>
        <w:jc w:val="both"/>
        <w:rPr>
          <w:sz w:val="24"/>
          <w:szCs w:val="24"/>
        </w:rPr>
      </w:pPr>
    </w:p>
    <w:p w:rsidR="00897B9E" w:rsidRPr="008D1BFA" w:rsidRDefault="00897B9E" w:rsidP="00897B9E">
      <w:pPr>
        <w:rPr>
          <w:sz w:val="24"/>
          <w:szCs w:val="24"/>
        </w:rPr>
      </w:pPr>
    </w:p>
    <w:p w:rsidR="00777B09" w:rsidRPr="008D1BFA" w:rsidRDefault="00081CFD" w:rsidP="00705FB5">
      <w:pPr>
        <w:ind w:firstLine="709"/>
        <w:jc w:val="both"/>
        <w:rPr>
          <w:b/>
          <w:sz w:val="24"/>
          <w:szCs w:val="24"/>
        </w:rPr>
      </w:pPr>
      <w:r w:rsidRPr="008D1BFA">
        <w:rPr>
          <w:b/>
          <w:sz w:val="24"/>
          <w:szCs w:val="24"/>
        </w:rPr>
        <w:t>8</w:t>
      </w:r>
      <w:r w:rsidR="007F4B97" w:rsidRPr="008D1BFA">
        <w:rPr>
          <w:b/>
          <w:sz w:val="24"/>
          <w:szCs w:val="24"/>
        </w:rPr>
        <w:t>.</w:t>
      </w:r>
      <w:r w:rsidR="00777B09" w:rsidRPr="008D1BFA">
        <w:rPr>
          <w:b/>
          <w:sz w:val="24"/>
          <w:szCs w:val="24"/>
        </w:rPr>
        <w:t xml:space="preserve"> </w:t>
      </w:r>
      <w:r w:rsidR="007F4B97" w:rsidRPr="008D1BFA">
        <w:rPr>
          <w:b/>
          <w:sz w:val="24"/>
          <w:szCs w:val="24"/>
        </w:rPr>
        <w:t>Перечень ресурсов информационно-телекоммуникационной сети «Интернет», необходимых для освоения дисциплины</w:t>
      </w:r>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w:t>
      </w:r>
      <w:r w:rsidRPr="008D1BFA">
        <w:rPr>
          <w:rFonts w:ascii="Times New Roman" w:hAnsi="Times New Roman"/>
          <w:sz w:val="24"/>
          <w:szCs w:val="24"/>
          <w:lang w:val="en-US"/>
        </w:rPr>
        <w:t>IPRBooks</w:t>
      </w:r>
      <w:r w:rsidRPr="008D1BFA">
        <w:rPr>
          <w:rFonts w:ascii="Times New Roman" w:hAnsi="Times New Roman"/>
          <w:sz w:val="24"/>
          <w:szCs w:val="24"/>
        </w:rPr>
        <w:t xml:space="preserve">  Режим доступа: </w:t>
      </w:r>
      <w:hyperlink r:id="rId11" w:history="1">
        <w:r w:rsidR="000B487E">
          <w:rPr>
            <w:rStyle w:val="a7"/>
            <w:rFonts w:ascii="Times New Roman" w:hAnsi="Times New Roman"/>
            <w:sz w:val="24"/>
            <w:szCs w:val="24"/>
          </w:rPr>
          <w:t>http://www.iprbookshop.ru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lastRenderedPageBreak/>
        <w:t xml:space="preserve">ЭБС издательства «Юрайт» Режим доступа: </w:t>
      </w:r>
      <w:hyperlink r:id="rId12" w:history="1">
        <w:r w:rsidR="000B487E">
          <w:rPr>
            <w:rStyle w:val="a7"/>
            <w:rFonts w:ascii="Times New Roman" w:hAnsi="Times New Roman"/>
            <w:sz w:val="24"/>
            <w:szCs w:val="24"/>
          </w:rPr>
          <w:t>http://biblio-online.ru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Единое окно доступа к образовательным ресурсам. Режим доступа: </w:t>
      </w:r>
      <w:hyperlink r:id="rId13" w:history="1">
        <w:r w:rsidR="000B487E">
          <w:rPr>
            <w:rStyle w:val="a7"/>
            <w:rFonts w:ascii="Times New Roman" w:hAnsi="Times New Roman"/>
            <w:sz w:val="24"/>
            <w:szCs w:val="24"/>
          </w:rPr>
          <w:t>http://window.edu.ru/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Научная электронная библиотека e-library.ru Режим доступа: </w:t>
      </w:r>
      <w:hyperlink r:id="rId14" w:history="1">
        <w:r w:rsidR="000B487E">
          <w:rPr>
            <w:rStyle w:val="a7"/>
            <w:rFonts w:ascii="Times New Roman" w:hAnsi="Times New Roman"/>
            <w:sz w:val="24"/>
            <w:szCs w:val="24"/>
          </w:rPr>
          <w:t>http://elibrary.ru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Ресурсы издательства Elsevier Режим доступа:  </w:t>
      </w:r>
      <w:hyperlink r:id="rId15" w:history="1">
        <w:r w:rsidR="000B487E">
          <w:rPr>
            <w:rStyle w:val="a7"/>
            <w:rFonts w:ascii="Times New Roman" w:hAnsi="Times New Roman"/>
            <w:sz w:val="24"/>
            <w:szCs w:val="24"/>
          </w:rPr>
          <w:t>http://www.sciencedirect.com</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Федеральный портал «Российское образование» Режим доступа:  </w:t>
      </w:r>
      <w:hyperlink r:id="rId16" w:history="1">
        <w:r w:rsidR="000B487E">
          <w:rPr>
            <w:rStyle w:val="a7"/>
            <w:rFonts w:ascii="Times New Roman" w:hAnsi="Times New Roman"/>
            <w:sz w:val="24"/>
            <w:szCs w:val="24"/>
          </w:rPr>
          <w:t>www.edu.ru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Кембриджского университета Режим доступа: </w:t>
      </w:r>
      <w:hyperlink r:id="rId17" w:history="1">
        <w:r w:rsidR="000B487E">
          <w:rPr>
            <w:rStyle w:val="a7"/>
            <w:rFonts w:ascii="Times New Roman" w:hAnsi="Times New Roman"/>
            <w:sz w:val="24"/>
            <w:szCs w:val="24"/>
          </w:rPr>
          <w:t>http://journals.cambridge.org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Оксфордского университета Режим доступа:  </w:t>
      </w:r>
      <w:hyperlink r:id="rId18" w:history="1">
        <w:r w:rsidR="000B487E">
          <w:rPr>
            <w:rStyle w:val="a7"/>
            <w:rFonts w:ascii="Times New Roman" w:hAnsi="Times New Roman"/>
            <w:sz w:val="24"/>
            <w:szCs w:val="24"/>
          </w:rPr>
          <w:t>http://www.oxfordjoumals.org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Словари и энциклопедии на Академике Режим доступа: </w:t>
      </w:r>
      <w:hyperlink r:id="rId19" w:history="1">
        <w:r w:rsidR="000B487E">
          <w:rPr>
            <w:rStyle w:val="a7"/>
            <w:rFonts w:ascii="Times New Roman" w:hAnsi="Times New Roman"/>
            <w:sz w:val="24"/>
            <w:szCs w:val="24"/>
          </w:rPr>
          <w:t>http://dic.academic.ru/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B487E">
          <w:rPr>
            <w:rStyle w:val="a7"/>
            <w:rFonts w:ascii="Times New Roman" w:hAnsi="Times New Roman"/>
            <w:sz w:val="24"/>
            <w:szCs w:val="24"/>
          </w:rPr>
          <w:t>http://www.benran.ru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Госкомстата РФ. Режим доступа: </w:t>
      </w:r>
      <w:hyperlink r:id="rId21" w:history="1">
        <w:r w:rsidR="000B487E">
          <w:rPr>
            <w:rStyle w:val="a7"/>
            <w:rFonts w:ascii="Times New Roman" w:hAnsi="Times New Roman"/>
            <w:sz w:val="24"/>
            <w:szCs w:val="24"/>
          </w:rPr>
          <w:t>http://www.gks.ru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Российской государственной библиотеки. Режим доступа: </w:t>
      </w:r>
      <w:hyperlink r:id="rId22" w:history="1">
        <w:r w:rsidR="000B487E">
          <w:rPr>
            <w:rStyle w:val="a7"/>
            <w:rFonts w:ascii="Times New Roman" w:hAnsi="Times New Roman"/>
            <w:sz w:val="24"/>
            <w:szCs w:val="24"/>
          </w:rPr>
          <w:t>http://diss.rsl.ru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B487E">
          <w:rPr>
            <w:rStyle w:val="a7"/>
            <w:rFonts w:ascii="Times New Roman" w:hAnsi="Times New Roman"/>
            <w:sz w:val="24"/>
            <w:szCs w:val="24"/>
          </w:rPr>
          <w:t>http://ru.spinform.ru</w:t>
        </w:r>
      </w:hyperlink>
    </w:p>
    <w:p w:rsidR="007F4B97" w:rsidRPr="008D1BFA" w:rsidRDefault="007F4B97" w:rsidP="00A76E53">
      <w:pPr>
        <w:ind w:firstLine="709"/>
        <w:jc w:val="both"/>
        <w:rPr>
          <w:rFonts w:eastAsia="Calibri"/>
          <w:sz w:val="24"/>
          <w:szCs w:val="24"/>
        </w:rPr>
      </w:pPr>
      <w:r w:rsidRPr="008D1BFA">
        <w:rPr>
          <w:sz w:val="24"/>
          <w:szCs w:val="24"/>
        </w:rPr>
        <w:t xml:space="preserve">Каждый обучающийся </w:t>
      </w:r>
      <w:r w:rsidR="00777B09" w:rsidRPr="008D1BFA">
        <w:rPr>
          <w:sz w:val="24"/>
          <w:szCs w:val="24"/>
        </w:rPr>
        <w:t>Омской гуманитарной академии</w:t>
      </w:r>
      <w:r w:rsidRPr="008D1BF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1BFA">
        <w:rPr>
          <w:rFonts w:eastAsia="Calibri"/>
          <w:sz w:val="24"/>
          <w:szCs w:val="24"/>
        </w:rPr>
        <w:t xml:space="preserve"> </w:t>
      </w:r>
      <w:r w:rsidRPr="008D1BFA">
        <w:rPr>
          <w:sz w:val="24"/>
          <w:szCs w:val="24"/>
        </w:rPr>
        <w:t xml:space="preserve">информационно-образовательной среде </w:t>
      </w:r>
      <w:r w:rsidR="00777B09" w:rsidRPr="008D1BFA">
        <w:rPr>
          <w:sz w:val="24"/>
          <w:szCs w:val="24"/>
        </w:rPr>
        <w:t>Академии</w:t>
      </w:r>
      <w:r w:rsidRPr="008D1BFA">
        <w:rPr>
          <w:sz w:val="24"/>
          <w:szCs w:val="24"/>
        </w:rPr>
        <w:t>. Электронно-библиотечная система</w:t>
      </w:r>
      <w:r w:rsidRPr="008D1BFA">
        <w:rPr>
          <w:rFonts w:eastAsia="Calibri"/>
          <w:sz w:val="24"/>
          <w:szCs w:val="24"/>
        </w:rPr>
        <w:t xml:space="preserve"> </w:t>
      </w:r>
      <w:r w:rsidRPr="008D1B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1BFA">
        <w:rPr>
          <w:rFonts w:eastAsia="Calibri"/>
          <w:sz w:val="24"/>
          <w:szCs w:val="24"/>
        </w:rPr>
        <w:t xml:space="preserve"> </w:t>
      </w:r>
      <w:r w:rsidRPr="008D1BF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1BFA">
        <w:rPr>
          <w:rFonts w:eastAsia="Calibri"/>
          <w:sz w:val="24"/>
          <w:szCs w:val="24"/>
        </w:rPr>
        <w:t xml:space="preserve"> </w:t>
      </w:r>
      <w:r w:rsidRPr="008D1BFA">
        <w:rPr>
          <w:sz w:val="24"/>
          <w:szCs w:val="24"/>
        </w:rPr>
        <w:t>организации, так и вне ее.</w:t>
      </w:r>
    </w:p>
    <w:p w:rsidR="007F4B97" w:rsidRPr="008D1BFA" w:rsidRDefault="007F4B97" w:rsidP="00A76E53">
      <w:pPr>
        <w:ind w:firstLine="709"/>
        <w:jc w:val="both"/>
        <w:rPr>
          <w:rFonts w:eastAsia="Calibri"/>
          <w:sz w:val="24"/>
          <w:szCs w:val="24"/>
        </w:rPr>
      </w:pPr>
      <w:r w:rsidRPr="008D1BFA">
        <w:rPr>
          <w:sz w:val="24"/>
          <w:szCs w:val="24"/>
        </w:rPr>
        <w:t>Электронная информационно-образовательная среда</w:t>
      </w:r>
      <w:r w:rsidR="005C20F0" w:rsidRPr="008D1BFA">
        <w:rPr>
          <w:sz w:val="24"/>
          <w:szCs w:val="24"/>
        </w:rPr>
        <w:t xml:space="preserve"> </w:t>
      </w:r>
      <w:r w:rsidR="00777B09" w:rsidRPr="008D1BFA">
        <w:rPr>
          <w:sz w:val="24"/>
          <w:szCs w:val="24"/>
        </w:rPr>
        <w:t>Академии</w:t>
      </w:r>
      <w:r w:rsidRPr="008D1BFA">
        <w:rPr>
          <w:sz w:val="24"/>
          <w:szCs w:val="24"/>
        </w:rPr>
        <w:t xml:space="preserve"> обеспечивает:</w:t>
      </w:r>
      <w:r w:rsidRPr="008D1BFA">
        <w:rPr>
          <w:rFonts w:eastAsia="Calibri"/>
          <w:sz w:val="24"/>
          <w:szCs w:val="24"/>
        </w:rPr>
        <w:t xml:space="preserve"> </w:t>
      </w:r>
      <w:r w:rsidRPr="008D1BFA">
        <w:rPr>
          <w:sz w:val="24"/>
          <w:szCs w:val="24"/>
        </w:rPr>
        <w:t>доступ к учебным планам, рабочим программам дисциплин (модулей), практик, к</w:t>
      </w:r>
      <w:r w:rsidRPr="008D1BFA">
        <w:rPr>
          <w:rFonts w:eastAsia="Calibri"/>
          <w:sz w:val="24"/>
          <w:szCs w:val="24"/>
        </w:rPr>
        <w:t xml:space="preserve"> </w:t>
      </w:r>
      <w:r w:rsidRPr="008D1BFA">
        <w:rPr>
          <w:sz w:val="24"/>
          <w:szCs w:val="24"/>
        </w:rPr>
        <w:t>изданиям электронных библиотечных систем и электронным образовательным ресурсам,</w:t>
      </w:r>
      <w:r w:rsidRPr="008D1BFA">
        <w:rPr>
          <w:rFonts w:eastAsia="Calibri"/>
          <w:sz w:val="24"/>
          <w:szCs w:val="24"/>
        </w:rPr>
        <w:t xml:space="preserve"> </w:t>
      </w:r>
      <w:r w:rsidRPr="008D1BFA">
        <w:rPr>
          <w:sz w:val="24"/>
          <w:szCs w:val="24"/>
        </w:rPr>
        <w:t>указанным в рабочих программах;</w:t>
      </w:r>
      <w:r w:rsidRPr="008D1BFA">
        <w:rPr>
          <w:rFonts w:eastAsia="Calibri"/>
          <w:sz w:val="24"/>
          <w:szCs w:val="24"/>
        </w:rPr>
        <w:t xml:space="preserve"> </w:t>
      </w:r>
      <w:r w:rsidRPr="008D1BFA">
        <w:rPr>
          <w:sz w:val="24"/>
          <w:szCs w:val="24"/>
        </w:rPr>
        <w:t>фиксацию хода образовательного процесса, результатов промежуточной аттестации</w:t>
      </w:r>
      <w:r w:rsidRPr="008D1BFA">
        <w:rPr>
          <w:rFonts w:eastAsia="Calibri"/>
          <w:sz w:val="24"/>
          <w:szCs w:val="24"/>
        </w:rPr>
        <w:t xml:space="preserve"> </w:t>
      </w:r>
      <w:r w:rsidRPr="008D1BFA">
        <w:rPr>
          <w:sz w:val="24"/>
          <w:szCs w:val="24"/>
        </w:rPr>
        <w:t>и результатов освоения основной образовательной программы;</w:t>
      </w:r>
      <w:r w:rsidRPr="008D1BFA">
        <w:rPr>
          <w:rFonts w:eastAsia="Calibri"/>
          <w:sz w:val="24"/>
          <w:szCs w:val="24"/>
        </w:rPr>
        <w:t xml:space="preserve"> </w:t>
      </w:r>
      <w:r w:rsidRPr="008D1BFA">
        <w:rPr>
          <w:sz w:val="24"/>
          <w:szCs w:val="24"/>
        </w:rPr>
        <w:t>проведение всех видов занятий, процедур оценки результатов обучения, реализация</w:t>
      </w:r>
      <w:r w:rsidRPr="008D1BFA">
        <w:rPr>
          <w:rFonts w:eastAsia="Calibri"/>
          <w:sz w:val="24"/>
          <w:szCs w:val="24"/>
        </w:rPr>
        <w:t xml:space="preserve"> </w:t>
      </w:r>
      <w:r w:rsidRPr="008D1BFA">
        <w:rPr>
          <w:sz w:val="24"/>
          <w:szCs w:val="24"/>
        </w:rPr>
        <w:t>которых предусмотрена с применением электронного обучения, дистанционных</w:t>
      </w:r>
      <w:r w:rsidRPr="008D1BFA">
        <w:rPr>
          <w:rFonts w:eastAsia="Calibri"/>
          <w:sz w:val="24"/>
          <w:szCs w:val="24"/>
        </w:rPr>
        <w:t xml:space="preserve"> </w:t>
      </w:r>
      <w:r w:rsidRPr="008D1BFA">
        <w:rPr>
          <w:sz w:val="24"/>
          <w:szCs w:val="24"/>
        </w:rPr>
        <w:t>образовательных технологий;</w:t>
      </w:r>
      <w:r w:rsidRPr="008D1BFA">
        <w:rPr>
          <w:rFonts w:eastAsia="Calibri"/>
          <w:sz w:val="24"/>
          <w:szCs w:val="24"/>
        </w:rPr>
        <w:t xml:space="preserve"> </w:t>
      </w:r>
      <w:r w:rsidRPr="008D1BFA">
        <w:rPr>
          <w:sz w:val="24"/>
          <w:szCs w:val="24"/>
        </w:rPr>
        <w:t>формирование электронного портфолио обучающегося, в том числе сохранение</w:t>
      </w:r>
      <w:r w:rsidRPr="008D1BFA">
        <w:rPr>
          <w:rFonts w:eastAsia="Calibri"/>
          <w:sz w:val="24"/>
          <w:szCs w:val="24"/>
        </w:rPr>
        <w:t xml:space="preserve"> </w:t>
      </w:r>
      <w:r w:rsidRPr="008D1BFA">
        <w:rPr>
          <w:sz w:val="24"/>
          <w:szCs w:val="24"/>
        </w:rPr>
        <w:t>работ обучающегося, рецензий и оценок на эти работы со стороны любых участников</w:t>
      </w:r>
      <w:r w:rsidRPr="008D1BFA">
        <w:rPr>
          <w:rFonts w:eastAsia="Calibri"/>
          <w:sz w:val="24"/>
          <w:szCs w:val="24"/>
        </w:rPr>
        <w:t xml:space="preserve"> </w:t>
      </w:r>
      <w:r w:rsidRPr="008D1BFA">
        <w:rPr>
          <w:sz w:val="24"/>
          <w:szCs w:val="24"/>
        </w:rPr>
        <w:t>образовательного процесса;</w:t>
      </w:r>
      <w:r w:rsidRPr="008D1BFA">
        <w:rPr>
          <w:rFonts w:eastAsia="Calibri"/>
          <w:sz w:val="24"/>
          <w:szCs w:val="24"/>
        </w:rPr>
        <w:t xml:space="preserve"> </w:t>
      </w:r>
      <w:r w:rsidRPr="008D1BFA">
        <w:rPr>
          <w:sz w:val="24"/>
          <w:szCs w:val="24"/>
        </w:rPr>
        <w:t>взаимодействие между участниками образовательного процесса, в том числе</w:t>
      </w:r>
      <w:r w:rsidRPr="008D1BFA">
        <w:rPr>
          <w:rFonts w:eastAsia="Calibri"/>
          <w:sz w:val="24"/>
          <w:szCs w:val="24"/>
        </w:rPr>
        <w:t xml:space="preserve"> </w:t>
      </w:r>
      <w:r w:rsidRPr="008D1BFA">
        <w:rPr>
          <w:sz w:val="24"/>
          <w:szCs w:val="24"/>
        </w:rPr>
        <w:t>синхронное и (или) асинхронное взаимодействие посредством сети «Интернет».</w:t>
      </w:r>
    </w:p>
    <w:p w:rsidR="007F4B97" w:rsidRPr="008D1BFA" w:rsidRDefault="007F4B97" w:rsidP="00705FB5">
      <w:pPr>
        <w:widowControl/>
        <w:autoSpaceDE/>
        <w:autoSpaceDN/>
        <w:adjustRightInd/>
        <w:contextualSpacing/>
        <w:jc w:val="both"/>
        <w:rPr>
          <w:rFonts w:eastAsia="Calibri"/>
          <w:sz w:val="24"/>
          <w:szCs w:val="24"/>
          <w:lang w:eastAsia="en-US"/>
        </w:rPr>
      </w:pPr>
    </w:p>
    <w:p w:rsidR="009528CA" w:rsidRPr="008D1BFA" w:rsidRDefault="00081CFD" w:rsidP="00705FB5">
      <w:pPr>
        <w:widowControl/>
        <w:autoSpaceDE/>
        <w:autoSpaceDN/>
        <w:adjustRightInd/>
        <w:ind w:firstLine="709"/>
        <w:contextualSpacing/>
        <w:jc w:val="both"/>
        <w:rPr>
          <w:rFonts w:eastAsia="Calibri"/>
          <w:b/>
          <w:sz w:val="24"/>
          <w:szCs w:val="24"/>
          <w:lang w:eastAsia="en-US"/>
        </w:rPr>
      </w:pPr>
      <w:r w:rsidRPr="008D1BFA">
        <w:rPr>
          <w:rFonts w:eastAsia="Calibri"/>
          <w:b/>
          <w:sz w:val="24"/>
          <w:szCs w:val="24"/>
          <w:lang w:eastAsia="en-US"/>
        </w:rPr>
        <w:t>9</w:t>
      </w:r>
      <w:r w:rsidR="00EE165B" w:rsidRPr="008D1BFA">
        <w:rPr>
          <w:rFonts w:eastAsia="Calibri"/>
          <w:b/>
          <w:sz w:val="24"/>
          <w:szCs w:val="24"/>
          <w:lang w:eastAsia="en-US"/>
        </w:rPr>
        <w:t>.</w:t>
      </w:r>
      <w:r w:rsidR="009528CA" w:rsidRPr="008D1BFA">
        <w:rPr>
          <w:rFonts w:eastAsia="Calibri"/>
          <w:b/>
          <w:sz w:val="24"/>
          <w:szCs w:val="24"/>
          <w:lang w:eastAsia="en-US"/>
        </w:rPr>
        <w:t xml:space="preserve"> </w:t>
      </w:r>
      <w:r w:rsidR="007F4B97" w:rsidRPr="008D1BFA">
        <w:rPr>
          <w:rFonts w:eastAsia="Calibri"/>
          <w:b/>
          <w:sz w:val="24"/>
          <w:szCs w:val="24"/>
          <w:lang w:eastAsia="en-US"/>
        </w:rPr>
        <w:t>Методические указания для обу</w:t>
      </w:r>
      <w:r w:rsidR="009528CA" w:rsidRPr="008D1BFA">
        <w:rPr>
          <w:rFonts w:eastAsia="Calibri"/>
          <w:b/>
          <w:sz w:val="24"/>
          <w:szCs w:val="24"/>
          <w:lang w:eastAsia="en-US"/>
        </w:rPr>
        <w:t>чающихся по освоению дисциплины</w:t>
      </w:r>
    </w:p>
    <w:p w:rsidR="007F4B97" w:rsidRPr="008D1BFA" w:rsidRDefault="007F4B97" w:rsidP="00A76E53">
      <w:pPr>
        <w:ind w:firstLine="709"/>
        <w:jc w:val="both"/>
        <w:rPr>
          <w:sz w:val="24"/>
          <w:szCs w:val="24"/>
        </w:rPr>
      </w:pPr>
      <w:r w:rsidRPr="008D1BFA">
        <w:rPr>
          <w:sz w:val="24"/>
          <w:szCs w:val="24"/>
        </w:rPr>
        <w:t>Для того чтобы успешно о</w:t>
      </w:r>
      <w:r w:rsidR="004E4DB2" w:rsidRPr="008D1BFA">
        <w:rPr>
          <w:sz w:val="24"/>
          <w:szCs w:val="24"/>
        </w:rPr>
        <w:t xml:space="preserve">своить </w:t>
      </w:r>
      <w:r w:rsidRPr="008D1BFA">
        <w:rPr>
          <w:sz w:val="24"/>
          <w:szCs w:val="24"/>
        </w:rPr>
        <w:t>дисциплин</w:t>
      </w:r>
      <w:r w:rsidR="004E4DB2" w:rsidRPr="008D1BFA">
        <w:rPr>
          <w:sz w:val="24"/>
          <w:szCs w:val="24"/>
        </w:rPr>
        <w:t>у</w:t>
      </w:r>
      <w:r w:rsidRPr="008D1BFA">
        <w:rPr>
          <w:sz w:val="24"/>
          <w:szCs w:val="24"/>
        </w:rPr>
        <w:t xml:space="preserve"> </w:t>
      </w:r>
      <w:r w:rsidR="004931CD" w:rsidRPr="008D1BFA">
        <w:rPr>
          <w:bCs/>
          <w:sz w:val="24"/>
          <w:szCs w:val="24"/>
        </w:rPr>
        <w:t xml:space="preserve"> «</w:t>
      </w:r>
      <w:r w:rsidR="00C66879" w:rsidRPr="008D1BFA">
        <w:rPr>
          <w:bCs/>
          <w:sz w:val="24"/>
          <w:szCs w:val="24"/>
        </w:rPr>
        <w:t>Построение рекламных текстов</w:t>
      </w:r>
      <w:r w:rsidR="004931CD" w:rsidRPr="008D1BFA">
        <w:rPr>
          <w:bCs/>
          <w:sz w:val="24"/>
          <w:szCs w:val="24"/>
        </w:rPr>
        <w:t>»</w:t>
      </w:r>
      <w:r w:rsidRPr="008D1BFA">
        <w:rPr>
          <w:bCs/>
          <w:sz w:val="24"/>
          <w:szCs w:val="24"/>
        </w:rPr>
        <w:t xml:space="preserve"> </w:t>
      </w:r>
      <w:r w:rsidRPr="008D1BFA">
        <w:rPr>
          <w:sz w:val="24"/>
          <w:szCs w:val="24"/>
        </w:rPr>
        <w:t xml:space="preserve">обучающиеся должны выполнить следующие </w:t>
      </w:r>
      <w:r w:rsidR="004E4DB2" w:rsidRPr="008D1BFA">
        <w:rPr>
          <w:sz w:val="24"/>
          <w:szCs w:val="24"/>
        </w:rPr>
        <w:t xml:space="preserve">методические </w:t>
      </w:r>
      <w:r w:rsidRPr="008D1BFA">
        <w:rPr>
          <w:sz w:val="24"/>
          <w:szCs w:val="24"/>
        </w:rPr>
        <w:t>указания</w:t>
      </w:r>
      <w:r w:rsidR="004E4DB2" w:rsidRPr="008D1BFA">
        <w:rPr>
          <w:sz w:val="24"/>
          <w:szCs w:val="24"/>
        </w:rPr>
        <w:t>.</w:t>
      </w:r>
    </w:p>
    <w:p w:rsidR="007F4B97" w:rsidRPr="008D1BFA" w:rsidRDefault="007F4B97" w:rsidP="00A76E53">
      <w:pPr>
        <w:ind w:firstLine="709"/>
        <w:jc w:val="both"/>
        <w:rPr>
          <w:sz w:val="24"/>
          <w:szCs w:val="24"/>
        </w:rPr>
      </w:pPr>
      <w:r w:rsidRPr="008D1BFA">
        <w:rPr>
          <w:sz w:val="24"/>
          <w:szCs w:val="24"/>
        </w:rPr>
        <w:t xml:space="preserve">Методические указания для обучающихся по освоению дисциплины для подготовки к занятиям </w:t>
      </w:r>
      <w:r w:rsidRPr="008D1BFA">
        <w:rPr>
          <w:b/>
          <w:sz w:val="24"/>
          <w:szCs w:val="24"/>
        </w:rPr>
        <w:t>лекционного типа</w:t>
      </w:r>
      <w:r w:rsidRPr="008D1BFA">
        <w:rPr>
          <w:sz w:val="24"/>
          <w:szCs w:val="24"/>
        </w:rPr>
        <w:t>:</w:t>
      </w:r>
    </w:p>
    <w:p w:rsidR="007F4B97" w:rsidRPr="008D1BFA" w:rsidRDefault="007F4B97" w:rsidP="00A76E53">
      <w:pPr>
        <w:ind w:firstLine="709"/>
        <w:jc w:val="both"/>
        <w:rPr>
          <w:sz w:val="24"/>
          <w:szCs w:val="24"/>
        </w:rPr>
      </w:pPr>
      <w:r w:rsidRPr="008D1BF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8D1BFA">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1BFA" w:rsidRDefault="007F4B97" w:rsidP="00A76E53">
      <w:pPr>
        <w:ind w:firstLine="709"/>
        <w:jc w:val="both"/>
        <w:rPr>
          <w:b/>
          <w:sz w:val="24"/>
          <w:szCs w:val="24"/>
        </w:rPr>
      </w:pPr>
      <w:r w:rsidRPr="008D1BFA">
        <w:rPr>
          <w:sz w:val="24"/>
          <w:szCs w:val="24"/>
        </w:rPr>
        <w:t xml:space="preserve"> Методические указания для обучающихся по освоению дисциплины для подготовки к занятиям </w:t>
      </w:r>
      <w:r w:rsidRPr="008D1BFA">
        <w:rPr>
          <w:b/>
          <w:sz w:val="24"/>
          <w:szCs w:val="24"/>
        </w:rPr>
        <w:t xml:space="preserve">семинарского типа: </w:t>
      </w:r>
    </w:p>
    <w:p w:rsidR="007F4B97" w:rsidRPr="008D1BFA" w:rsidRDefault="007F4B97" w:rsidP="00A76E53">
      <w:pPr>
        <w:ind w:firstLine="709"/>
        <w:jc w:val="both"/>
        <w:rPr>
          <w:sz w:val="24"/>
          <w:szCs w:val="24"/>
        </w:rPr>
      </w:pPr>
      <w:r w:rsidRPr="008D1BF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1BFA" w:rsidRDefault="007F4B97" w:rsidP="00A76E53">
      <w:pPr>
        <w:ind w:firstLine="709"/>
        <w:jc w:val="both"/>
        <w:rPr>
          <w:b/>
          <w:sz w:val="24"/>
          <w:szCs w:val="24"/>
        </w:rPr>
      </w:pPr>
      <w:r w:rsidRPr="008D1BFA">
        <w:rPr>
          <w:sz w:val="24"/>
          <w:szCs w:val="24"/>
        </w:rPr>
        <w:t xml:space="preserve">Методические указания для обучающихся по освоению дисциплины для </w:t>
      </w:r>
      <w:r w:rsidRPr="008D1BFA">
        <w:rPr>
          <w:b/>
          <w:sz w:val="24"/>
          <w:szCs w:val="24"/>
        </w:rPr>
        <w:t>самостоятельной работы:</w:t>
      </w:r>
    </w:p>
    <w:p w:rsidR="007F4B97" w:rsidRPr="008D1BFA" w:rsidRDefault="007F4B97" w:rsidP="00A76E53">
      <w:pPr>
        <w:ind w:firstLine="709"/>
        <w:jc w:val="both"/>
        <w:rPr>
          <w:sz w:val="24"/>
          <w:szCs w:val="24"/>
        </w:rPr>
      </w:pPr>
      <w:r w:rsidRPr="008D1BF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1BFA" w:rsidRDefault="007F4B97" w:rsidP="00A76E53">
      <w:pPr>
        <w:ind w:firstLine="709"/>
        <w:jc w:val="both"/>
        <w:rPr>
          <w:sz w:val="24"/>
          <w:szCs w:val="24"/>
        </w:rPr>
      </w:pPr>
      <w:r w:rsidRPr="008D1BF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1BFA" w:rsidRDefault="007F4B97" w:rsidP="00A76E53">
      <w:pPr>
        <w:ind w:firstLine="709"/>
        <w:jc w:val="both"/>
        <w:rPr>
          <w:sz w:val="24"/>
          <w:szCs w:val="24"/>
        </w:rPr>
      </w:pPr>
      <w:r w:rsidRPr="008D1BFA">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1BFA" w:rsidRDefault="007F4B97" w:rsidP="00A76E53">
      <w:pPr>
        <w:ind w:firstLine="709"/>
        <w:jc w:val="both"/>
        <w:rPr>
          <w:sz w:val="24"/>
          <w:szCs w:val="24"/>
        </w:rPr>
      </w:pPr>
      <w:r w:rsidRPr="008D1BF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1BFA" w:rsidRDefault="007F4B97" w:rsidP="00A76E53">
      <w:pPr>
        <w:ind w:firstLine="709"/>
        <w:jc w:val="both"/>
        <w:rPr>
          <w:sz w:val="24"/>
          <w:szCs w:val="24"/>
        </w:rPr>
      </w:pPr>
      <w:r w:rsidRPr="008D1BF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D1BFA" w:rsidRDefault="007F4B97" w:rsidP="00A76E53">
      <w:pPr>
        <w:ind w:firstLine="709"/>
        <w:jc w:val="both"/>
        <w:rPr>
          <w:sz w:val="24"/>
          <w:szCs w:val="24"/>
        </w:rPr>
      </w:pPr>
      <w:r w:rsidRPr="008D1BF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D1BFA" w:rsidRDefault="007F4B97" w:rsidP="00A76E53">
      <w:pPr>
        <w:ind w:firstLine="709"/>
        <w:jc w:val="both"/>
        <w:rPr>
          <w:sz w:val="24"/>
          <w:szCs w:val="24"/>
        </w:rPr>
      </w:pPr>
      <w:r w:rsidRPr="008D1BF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1BFA" w:rsidRDefault="007F4B97" w:rsidP="00A76E53">
      <w:pPr>
        <w:ind w:firstLine="709"/>
        <w:jc w:val="both"/>
        <w:rPr>
          <w:sz w:val="24"/>
          <w:szCs w:val="24"/>
        </w:rPr>
      </w:pPr>
      <w:r w:rsidRPr="008D1BF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1BFA" w:rsidRDefault="007F4B97" w:rsidP="00A76E53">
      <w:pPr>
        <w:ind w:firstLine="709"/>
        <w:jc w:val="both"/>
        <w:rPr>
          <w:sz w:val="24"/>
          <w:szCs w:val="24"/>
        </w:rPr>
      </w:pPr>
      <w:r w:rsidRPr="008D1BFA">
        <w:rPr>
          <w:sz w:val="24"/>
          <w:szCs w:val="24"/>
        </w:rPr>
        <w:t>Следующим этапом работы</w:t>
      </w:r>
      <w:r w:rsidRPr="008D1BFA">
        <w:rPr>
          <w:b/>
          <w:bCs/>
          <w:sz w:val="24"/>
          <w:szCs w:val="24"/>
        </w:rPr>
        <w:t xml:space="preserve"> </w:t>
      </w:r>
      <w:r w:rsidRPr="008D1BF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1BFA" w:rsidRDefault="007F4B97" w:rsidP="00A76E53">
      <w:pPr>
        <w:ind w:firstLine="709"/>
        <w:jc w:val="both"/>
        <w:rPr>
          <w:sz w:val="24"/>
          <w:szCs w:val="24"/>
        </w:rPr>
      </w:pPr>
      <w:r w:rsidRPr="008D1BFA">
        <w:rPr>
          <w:sz w:val="24"/>
          <w:szCs w:val="24"/>
        </w:rPr>
        <w:t>Таким образом, при работе с источниками и литературой важно уметь:</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обобщать полученную информацию, оценивать прослушанное и прочитанное;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готовить и презентовать развернутые сообщения типа доклада;</w:t>
      </w:r>
      <w:r w:rsidRPr="008D1BFA">
        <w:rPr>
          <w:rFonts w:eastAsia="Calibri"/>
          <w:b/>
          <w:bCs/>
          <w:i/>
          <w:iCs/>
          <w:sz w:val="24"/>
          <w:szCs w:val="24"/>
          <w:lang w:eastAsia="en-US"/>
        </w:rPr>
        <w:t xml:space="preserve">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пользоваться реферативными и справочными материалами;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1BFA" w:rsidRDefault="007F4B97" w:rsidP="00A76E53">
      <w:pPr>
        <w:ind w:firstLine="709"/>
        <w:jc w:val="both"/>
        <w:rPr>
          <w:sz w:val="24"/>
          <w:szCs w:val="24"/>
        </w:rPr>
      </w:pPr>
      <w:r w:rsidRPr="008D1BFA">
        <w:rPr>
          <w:b/>
          <w:bCs/>
          <w:sz w:val="24"/>
          <w:szCs w:val="24"/>
        </w:rPr>
        <w:t>Подготовка к промежуточной аттестации</w:t>
      </w:r>
      <w:r w:rsidRPr="008D1BFA">
        <w:rPr>
          <w:bCs/>
          <w:sz w:val="24"/>
          <w:szCs w:val="24"/>
        </w:rPr>
        <w:t>:</w:t>
      </w:r>
    </w:p>
    <w:p w:rsidR="007F4B97" w:rsidRPr="008D1BFA" w:rsidRDefault="007F4B97" w:rsidP="00A76E53">
      <w:pPr>
        <w:ind w:firstLine="709"/>
        <w:jc w:val="both"/>
        <w:rPr>
          <w:sz w:val="24"/>
          <w:szCs w:val="24"/>
        </w:rPr>
      </w:pPr>
      <w:r w:rsidRPr="008D1BFA">
        <w:rPr>
          <w:sz w:val="24"/>
          <w:szCs w:val="24"/>
        </w:rPr>
        <w:t>При подготовке к промежуточной аттестации целесообразно:</w:t>
      </w:r>
    </w:p>
    <w:p w:rsidR="007F4B97" w:rsidRPr="008D1BFA" w:rsidRDefault="007F4B97" w:rsidP="00A76E53">
      <w:pPr>
        <w:ind w:firstLine="709"/>
        <w:jc w:val="both"/>
        <w:rPr>
          <w:sz w:val="24"/>
          <w:szCs w:val="24"/>
        </w:rPr>
      </w:pPr>
      <w:r w:rsidRPr="008D1BF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1BFA" w:rsidRDefault="007F4B97" w:rsidP="00A76E53">
      <w:pPr>
        <w:ind w:firstLine="709"/>
        <w:jc w:val="both"/>
        <w:rPr>
          <w:sz w:val="24"/>
          <w:szCs w:val="24"/>
        </w:rPr>
      </w:pPr>
      <w:r w:rsidRPr="008D1BFA">
        <w:rPr>
          <w:sz w:val="24"/>
          <w:szCs w:val="24"/>
        </w:rPr>
        <w:t>- внимательно прочитать рекомендованную литературу;</w:t>
      </w:r>
    </w:p>
    <w:p w:rsidR="007F4B97" w:rsidRPr="008D1BFA" w:rsidRDefault="007F4B97" w:rsidP="00A76E53">
      <w:pPr>
        <w:ind w:firstLine="709"/>
        <w:jc w:val="both"/>
        <w:rPr>
          <w:sz w:val="24"/>
          <w:szCs w:val="24"/>
        </w:rPr>
      </w:pPr>
      <w:r w:rsidRPr="008D1BFA">
        <w:rPr>
          <w:sz w:val="24"/>
          <w:szCs w:val="24"/>
        </w:rPr>
        <w:lastRenderedPageBreak/>
        <w:t xml:space="preserve">- составить краткие конспекты ответов (планы ответов). </w:t>
      </w:r>
    </w:p>
    <w:p w:rsidR="007F4B97" w:rsidRPr="008D1BFA" w:rsidRDefault="007F4B97" w:rsidP="00A76E53">
      <w:pPr>
        <w:ind w:firstLine="709"/>
        <w:jc w:val="both"/>
        <w:rPr>
          <w:sz w:val="24"/>
          <w:szCs w:val="24"/>
        </w:rPr>
      </w:pPr>
    </w:p>
    <w:p w:rsidR="009528CA" w:rsidRPr="008D1BFA" w:rsidRDefault="00081CFD" w:rsidP="00705FB5">
      <w:pPr>
        <w:widowControl/>
        <w:autoSpaceDE/>
        <w:adjustRightInd/>
        <w:ind w:firstLine="709"/>
        <w:contextualSpacing/>
        <w:jc w:val="both"/>
        <w:rPr>
          <w:rFonts w:eastAsia="Calibri"/>
          <w:b/>
          <w:sz w:val="24"/>
          <w:szCs w:val="24"/>
          <w:lang w:eastAsia="en-US"/>
        </w:rPr>
      </w:pPr>
      <w:r w:rsidRPr="008D1BFA">
        <w:rPr>
          <w:rFonts w:eastAsia="Calibri"/>
          <w:b/>
          <w:sz w:val="24"/>
          <w:szCs w:val="24"/>
          <w:lang w:eastAsia="en-US"/>
        </w:rPr>
        <w:t>10</w:t>
      </w:r>
      <w:r w:rsidR="000875BF" w:rsidRPr="008D1BFA">
        <w:rPr>
          <w:rFonts w:eastAsia="Calibri"/>
          <w:b/>
          <w:sz w:val="24"/>
          <w:szCs w:val="24"/>
          <w:lang w:eastAsia="en-US"/>
        </w:rPr>
        <w:t>.</w:t>
      </w:r>
      <w:r w:rsidR="009528CA" w:rsidRPr="008D1BF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D1BFA" w:rsidRDefault="00CF2B2F" w:rsidP="00A76E53">
      <w:pPr>
        <w:widowControl/>
        <w:autoSpaceDE/>
        <w:adjustRightInd/>
        <w:ind w:firstLine="709"/>
        <w:jc w:val="both"/>
        <w:rPr>
          <w:sz w:val="24"/>
          <w:szCs w:val="24"/>
        </w:rPr>
      </w:pPr>
      <w:r w:rsidRPr="008D1BF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D1BFA" w:rsidRDefault="00CF2B2F" w:rsidP="00705FB5">
      <w:pPr>
        <w:widowControl/>
        <w:autoSpaceDE/>
        <w:adjustRightInd/>
        <w:ind w:firstLine="709"/>
        <w:jc w:val="both"/>
        <w:rPr>
          <w:sz w:val="24"/>
          <w:szCs w:val="24"/>
        </w:rPr>
      </w:pPr>
      <w:r w:rsidRPr="008D1BFA">
        <w:rPr>
          <w:sz w:val="24"/>
          <w:szCs w:val="24"/>
        </w:rPr>
        <w:t>На практических занятиях студенты представляют компьютерные презентации, подготовленные ими в часы</w:t>
      </w:r>
      <w:r w:rsidR="00A275E4" w:rsidRPr="008D1BFA">
        <w:rPr>
          <w:sz w:val="24"/>
          <w:szCs w:val="24"/>
        </w:rPr>
        <w:t xml:space="preserve"> </w:t>
      </w:r>
      <w:r w:rsidRPr="008D1BFA">
        <w:rPr>
          <w:sz w:val="24"/>
          <w:szCs w:val="24"/>
        </w:rPr>
        <w:t>самостоятельной работы.</w:t>
      </w:r>
    </w:p>
    <w:p w:rsidR="00CF2B2F" w:rsidRPr="008D1BFA" w:rsidRDefault="00CF2B2F" w:rsidP="00A76E53">
      <w:pPr>
        <w:widowControl/>
        <w:autoSpaceDE/>
        <w:adjustRightInd/>
        <w:ind w:firstLine="709"/>
        <w:jc w:val="both"/>
        <w:rPr>
          <w:sz w:val="24"/>
          <w:szCs w:val="24"/>
        </w:rPr>
      </w:pPr>
      <w:r w:rsidRPr="008D1BFA">
        <w:rPr>
          <w:sz w:val="24"/>
          <w:szCs w:val="24"/>
        </w:rPr>
        <w:t>Электронная информационно-образовательная среда Академии, работающая на платформе LMS Moodle, обеспечивает:</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D1BFA">
        <w:rPr>
          <w:sz w:val="24"/>
          <w:szCs w:val="24"/>
        </w:rPr>
        <w:t>, ЭБС Юрайт</w:t>
      </w:r>
      <w:r w:rsidRPr="008D1BFA">
        <w:rPr>
          <w:sz w:val="24"/>
          <w:szCs w:val="24"/>
        </w:rPr>
        <w:t xml:space="preserve"> ) и электронным образовательным ресурсам, указанным в рабочих программах;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взаимодействие между участниками образовательного процесса, в том числе синхронное и (или) асинхронное в</w:t>
      </w:r>
      <w:r w:rsidR="00705FB5" w:rsidRPr="008D1BFA">
        <w:rPr>
          <w:sz w:val="24"/>
          <w:szCs w:val="24"/>
        </w:rPr>
        <w:t>заимодействие посредством сети «Интернет».</w:t>
      </w:r>
    </w:p>
    <w:p w:rsidR="00CF2B2F" w:rsidRPr="008D1BFA" w:rsidRDefault="00CF2B2F" w:rsidP="00A76E53">
      <w:pPr>
        <w:widowControl/>
        <w:autoSpaceDE/>
        <w:adjustRightInd/>
        <w:ind w:firstLine="709"/>
        <w:jc w:val="both"/>
        <w:rPr>
          <w:sz w:val="24"/>
          <w:szCs w:val="24"/>
        </w:rPr>
      </w:pPr>
      <w:r w:rsidRPr="008D1BFA">
        <w:rPr>
          <w:sz w:val="24"/>
          <w:szCs w:val="24"/>
        </w:rPr>
        <w:t>При осуществлении образовательного процесса по дисциплине используются следующие информационные технологии: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сбор, хранение, систематизация и выдача учебной и научной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обработка текстовой, графической и эмпирической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подготовка, конструирование и презентация итогов исследовательской и аналитической деятельности;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компьютерное тестирование;</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демонстрация мультимедийных материалов.</w:t>
      </w:r>
    </w:p>
    <w:p w:rsidR="00081CFD" w:rsidRPr="008D1BFA" w:rsidRDefault="00081CFD" w:rsidP="00081CFD">
      <w:pPr>
        <w:widowControl/>
        <w:autoSpaceDE/>
        <w:adjustRightInd/>
        <w:ind w:firstLine="709"/>
        <w:jc w:val="both"/>
        <w:rPr>
          <w:sz w:val="24"/>
          <w:szCs w:val="24"/>
        </w:rPr>
      </w:pPr>
      <w:r w:rsidRPr="008D1BFA">
        <w:rPr>
          <w:sz w:val="24"/>
          <w:szCs w:val="24"/>
        </w:rPr>
        <w:t>ПЕРЕЧЕНЬ ПРОГРАММНОГО ОБЕСПЕЧЕНИЯ</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Professional</w:t>
      </w:r>
      <w:r w:rsidRPr="008D1BFA">
        <w:rPr>
          <w:sz w:val="24"/>
          <w:szCs w:val="24"/>
        </w:rPr>
        <w:t xml:space="preserve">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Windows XP Professional SP3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Office Professional 2007 Russian </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bCs/>
          <w:sz w:val="24"/>
          <w:szCs w:val="24"/>
          <w:lang w:val="en-US"/>
        </w:rPr>
        <w:t>C</w:t>
      </w:r>
      <w:r w:rsidRPr="008D1BFA">
        <w:rPr>
          <w:bCs/>
          <w:sz w:val="24"/>
          <w:szCs w:val="24"/>
        </w:rPr>
        <w:t>вободно распространяемый офисный пакет с открытым исходным кодом LibreOffice 6.0.3.2 Stable</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Антивирус Касперского</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Cистема управления курсами LMS Русский Moodle 3KL</w:t>
      </w:r>
    </w:p>
    <w:p w:rsidR="00081CFD" w:rsidRPr="008D1BFA" w:rsidRDefault="00081CFD" w:rsidP="00081CFD">
      <w:pPr>
        <w:widowControl/>
        <w:autoSpaceDE/>
        <w:adjustRightInd/>
        <w:ind w:firstLine="709"/>
        <w:jc w:val="both"/>
        <w:rPr>
          <w:sz w:val="24"/>
          <w:szCs w:val="24"/>
        </w:rPr>
      </w:pPr>
    </w:p>
    <w:p w:rsidR="00855946" w:rsidRPr="008D1BFA" w:rsidRDefault="00855946" w:rsidP="00855946">
      <w:pPr>
        <w:tabs>
          <w:tab w:val="left" w:pos="993"/>
        </w:tabs>
        <w:jc w:val="center"/>
        <w:rPr>
          <w:sz w:val="24"/>
          <w:szCs w:val="24"/>
        </w:rPr>
      </w:pPr>
      <w:r w:rsidRPr="008D1BFA">
        <w:rPr>
          <w:b/>
          <w:bCs/>
          <w:color w:val="000000"/>
          <w:sz w:val="24"/>
          <w:szCs w:val="24"/>
        </w:rPr>
        <w:t>Современные профессиональные базы данных и информационные справочные системы</w:t>
      </w:r>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«Консультант Плюс» - </w:t>
      </w:r>
      <w:r w:rsidRPr="008D1BFA">
        <w:rPr>
          <w:rFonts w:ascii="Times New Roman" w:hAnsi="Times New Roman"/>
          <w:sz w:val="24"/>
          <w:szCs w:val="24"/>
        </w:rPr>
        <w:t xml:space="preserve">Режим доступа: </w:t>
      </w:r>
      <w:hyperlink r:id="rId24" w:history="1">
        <w:r w:rsidR="000B487E">
          <w:rPr>
            <w:rStyle w:val="a7"/>
            <w:rFonts w:ascii="Times New Roman" w:hAnsi="Times New Roman"/>
            <w:sz w:val="24"/>
            <w:szCs w:val="24"/>
          </w:rPr>
          <w:t>http://www.consultant.ru/edu/student/study/</w:t>
        </w:r>
      </w:hyperlink>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«Гарант» - </w:t>
      </w:r>
      <w:r w:rsidRPr="008D1BFA">
        <w:rPr>
          <w:rFonts w:ascii="Times New Roman" w:hAnsi="Times New Roman"/>
          <w:sz w:val="24"/>
          <w:szCs w:val="24"/>
        </w:rPr>
        <w:t xml:space="preserve">Режим доступа: </w:t>
      </w:r>
      <w:hyperlink r:id="rId25" w:history="1">
        <w:r w:rsidR="000B487E">
          <w:rPr>
            <w:rStyle w:val="a7"/>
            <w:rFonts w:ascii="Times New Roman" w:hAnsi="Times New Roman"/>
            <w:sz w:val="24"/>
            <w:szCs w:val="24"/>
          </w:rPr>
          <w:t>http://edu.garant.ru/omga/</w:t>
        </w:r>
      </w:hyperlink>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6" w:history="1">
        <w:r w:rsidR="000B487E">
          <w:rPr>
            <w:rStyle w:val="a7"/>
            <w:rFonts w:ascii="Times New Roman" w:eastAsia="Times New Roman" w:hAnsi="Times New Roman"/>
            <w:sz w:val="24"/>
            <w:szCs w:val="24"/>
            <w:lang w:eastAsia="ru-RU"/>
          </w:rPr>
          <w:t>http://pravo.gov.ru.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8D1BFA">
        <w:rPr>
          <w:rFonts w:ascii="Times New Roman" w:eastAsia="Times New Roman" w:hAnsi="Times New Roman"/>
          <w:color w:val="000000"/>
          <w:sz w:val="24"/>
          <w:szCs w:val="24"/>
          <w:lang w:eastAsia="ru-RU"/>
        </w:rPr>
        <w:br/>
        <w:t xml:space="preserve">образования </w:t>
      </w:r>
      <w:hyperlink r:id="rId27" w:history="1">
        <w:r w:rsidR="000B487E">
          <w:rPr>
            <w:rStyle w:val="a7"/>
            <w:rFonts w:ascii="Times New Roman" w:eastAsia="Times New Roman" w:hAnsi="Times New Roman"/>
            <w:sz w:val="24"/>
            <w:szCs w:val="24"/>
            <w:lang w:eastAsia="ru-RU"/>
          </w:rPr>
          <w:t>http://fgosvo.ru.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B487E">
          <w:rPr>
            <w:rStyle w:val="a7"/>
            <w:rFonts w:ascii="Times New Roman" w:eastAsia="Times New Roman" w:hAnsi="Times New Roman"/>
            <w:sz w:val="24"/>
            <w:szCs w:val="24"/>
            <w:lang w:eastAsia="ru-RU"/>
          </w:rPr>
          <w:t>http://www.ict.edu.ru.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sz w:val="24"/>
          <w:szCs w:val="24"/>
        </w:rPr>
      </w:pPr>
      <w:r w:rsidRPr="008D1BFA">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0B487E">
          <w:rPr>
            <w:rStyle w:val="a7"/>
            <w:rFonts w:ascii="Times New Roman" w:eastAsia="Times New Roman" w:hAnsi="Times New Roman"/>
            <w:sz w:val="24"/>
            <w:szCs w:val="24"/>
          </w:rPr>
          <w:t>www.economy.gov.ru</w:t>
        </w:r>
      </w:hyperlink>
    </w:p>
    <w:p w:rsidR="00855946" w:rsidRPr="008D1BFA" w:rsidRDefault="00855946" w:rsidP="00855946">
      <w:pPr>
        <w:jc w:val="both"/>
        <w:rPr>
          <w:b/>
          <w:sz w:val="24"/>
          <w:szCs w:val="24"/>
        </w:rPr>
      </w:pPr>
    </w:p>
    <w:p w:rsidR="00855946" w:rsidRPr="008D1BFA" w:rsidRDefault="00855946" w:rsidP="00855946">
      <w:pPr>
        <w:jc w:val="both"/>
        <w:rPr>
          <w:b/>
          <w:sz w:val="24"/>
          <w:szCs w:val="24"/>
        </w:rPr>
      </w:pPr>
      <w:r w:rsidRPr="008D1BFA">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55946" w:rsidRPr="008D1BFA" w:rsidRDefault="00855946" w:rsidP="00855946">
      <w:pPr>
        <w:jc w:val="both"/>
        <w:rPr>
          <w:sz w:val="24"/>
          <w:szCs w:val="24"/>
        </w:rPr>
      </w:pPr>
      <w:r w:rsidRPr="008D1BF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5946" w:rsidRPr="008D1BFA" w:rsidRDefault="00855946" w:rsidP="00855946">
      <w:pPr>
        <w:jc w:val="both"/>
        <w:rPr>
          <w:sz w:val="24"/>
          <w:szCs w:val="24"/>
        </w:rPr>
      </w:pPr>
      <w:r w:rsidRPr="008D1BF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5946" w:rsidRPr="008D1BFA" w:rsidRDefault="00855946" w:rsidP="00855946">
      <w:pPr>
        <w:jc w:val="both"/>
        <w:rPr>
          <w:sz w:val="24"/>
          <w:szCs w:val="24"/>
        </w:rPr>
      </w:pPr>
      <w:r w:rsidRPr="008D1BF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D1BFA">
        <w:rPr>
          <w:sz w:val="24"/>
          <w:szCs w:val="24"/>
          <w:lang w:val="en-US"/>
        </w:rPr>
        <w:t>XP</w:t>
      </w:r>
      <w:r w:rsidRPr="008D1BF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w:t>
      </w:r>
    </w:p>
    <w:p w:rsidR="00855946" w:rsidRPr="008D1BFA" w:rsidRDefault="00855946" w:rsidP="00855946">
      <w:pPr>
        <w:jc w:val="both"/>
        <w:rPr>
          <w:sz w:val="24"/>
          <w:szCs w:val="24"/>
        </w:rPr>
      </w:pPr>
      <w:r w:rsidRPr="008D1BF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1С: Предпр.8 - комплект для обучения в высших и средних учебных заведениях; Линко </w:t>
      </w:r>
      <w:r w:rsidRPr="008D1BFA">
        <w:rPr>
          <w:sz w:val="24"/>
          <w:szCs w:val="24"/>
          <w:lang w:val="en-US"/>
        </w:rPr>
        <w:t>V</w:t>
      </w:r>
      <w:r w:rsidRPr="008D1BFA">
        <w:rPr>
          <w:sz w:val="24"/>
          <w:szCs w:val="24"/>
        </w:rPr>
        <w:t xml:space="preserve">8.2;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справочно-правовые системы «Консультант плюс», «Гарант»; электронно-библиотечные системы «</w:t>
      </w:r>
      <w:r w:rsidRPr="008D1BFA">
        <w:rPr>
          <w:sz w:val="24"/>
          <w:szCs w:val="24"/>
          <w:lang w:val="en-US"/>
        </w:rPr>
        <w:t>IPRbooks</w:t>
      </w:r>
      <w:r w:rsidRPr="008D1BFA">
        <w:rPr>
          <w:sz w:val="24"/>
          <w:szCs w:val="24"/>
        </w:rPr>
        <w:t xml:space="preserve">» и «ЭБС ЮРАЙТ». </w:t>
      </w:r>
    </w:p>
    <w:p w:rsidR="00855946" w:rsidRPr="008D1BFA" w:rsidRDefault="00855946" w:rsidP="00855946">
      <w:pPr>
        <w:jc w:val="both"/>
        <w:rPr>
          <w:sz w:val="24"/>
          <w:szCs w:val="24"/>
        </w:rPr>
      </w:pPr>
      <w:r w:rsidRPr="008D1BF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D1BF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Windows</w:t>
      </w:r>
      <w:r w:rsidRPr="008D1BFA">
        <w:rPr>
          <w:sz w:val="24"/>
          <w:szCs w:val="24"/>
          <w:shd w:val="clear" w:color="auto" w:fill="F9F9F9"/>
        </w:rPr>
        <w:t xml:space="preserve"> </w:t>
      </w:r>
      <w:r w:rsidRPr="008D1BFA">
        <w:rPr>
          <w:sz w:val="24"/>
          <w:szCs w:val="24"/>
          <w:shd w:val="clear" w:color="auto" w:fill="F9F9F9"/>
          <w:lang w:val="en-US"/>
        </w:rPr>
        <w:t>XP</w:t>
      </w:r>
      <w:r w:rsidRPr="008D1BFA">
        <w:rPr>
          <w:sz w:val="24"/>
          <w:szCs w:val="24"/>
          <w:shd w:val="clear" w:color="auto" w:fill="F9F9F9"/>
        </w:rPr>
        <w:t xml:space="preserve">, </w:t>
      </w:r>
      <w:r w:rsidRPr="008D1BFA">
        <w:rPr>
          <w:sz w:val="24"/>
          <w:szCs w:val="24"/>
          <w:shd w:val="clear" w:color="auto" w:fill="F9F9F9"/>
          <w:lang w:val="en-US"/>
        </w:rPr>
        <w:t>MS</w:t>
      </w:r>
      <w:r w:rsidRPr="008D1BFA">
        <w:rPr>
          <w:sz w:val="24"/>
          <w:szCs w:val="24"/>
          <w:shd w:val="clear" w:color="auto" w:fill="F9F9F9"/>
        </w:rPr>
        <w:t xml:space="preserve"> </w:t>
      </w:r>
      <w:r w:rsidRPr="008D1BFA">
        <w:rPr>
          <w:sz w:val="24"/>
          <w:szCs w:val="24"/>
          <w:shd w:val="clear" w:color="auto" w:fill="F9F9F9"/>
          <w:lang w:val="en-US"/>
        </w:rPr>
        <w:t>Visio</w:t>
      </w:r>
      <w:r w:rsidRPr="008D1BFA">
        <w:rPr>
          <w:sz w:val="24"/>
          <w:szCs w:val="24"/>
          <w:shd w:val="clear" w:color="auto" w:fill="F9F9F9"/>
        </w:rPr>
        <w:t xml:space="preserve"> </w:t>
      </w:r>
      <w:r w:rsidRPr="008D1BFA">
        <w:rPr>
          <w:sz w:val="24"/>
          <w:szCs w:val="24"/>
          <w:shd w:val="clear" w:color="auto" w:fill="F9F9F9"/>
          <w:lang w:val="en-US"/>
        </w:rPr>
        <w:t>Standart</w:t>
      </w:r>
      <w:r w:rsidRPr="008D1BFA">
        <w:rPr>
          <w:sz w:val="24"/>
          <w:szCs w:val="24"/>
          <w:shd w:val="clear" w:color="auto" w:fill="F9F9F9"/>
        </w:rPr>
        <w:t xml:space="preserve">,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Office</w:t>
      </w:r>
      <w:r w:rsidRPr="008D1BFA">
        <w:rPr>
          <w:sz w:val="24"/>
          <w:szCs w:val="24"/>
          <w:shd w:val="clear" w:color="auto" w:fill="F9F9F9"/>
        </w:rPr>
        <w:t xml:space="preserve"> </w:t>
      </w:r>
      <w:r w:rsidRPr="008D1BFA">
        <w:rPr>
          <w:sz w:val="24"/>
          <w:szCs w:val="24"/>
          <w:shd w:val="clear" w:color="auto" w:fill="F9F9F9"/>
          <w:lang w:val="en-US"/>
        </w:rPr>
        <w:t>Professional</w:t>
      </w:r>
      <w:r w:rsidRPr="008D1BFA">
        <w:rPr>
          <w:sz w:val="24"/>
          <w:szCs w:val="24"/>
          <w:shd w:val="clear" w:color="auto" w:fill="F9F9F9"/>
        </w:rPr>
        <w:t xml:space="preserve"> </w:t>
      </w:r>
      <w:r w:rsidRPr="008D1BFA">
        <w:rPr>
          <w:sz w:val="24"/>
          <w:szCs w:val="24"/>
          <w:shd w:val="clear" w:color="auto" w:fill="F9F9F9"/>
          <w:lang w:val="en-US"/>
        </w:rPr>
        <w:t>Plus</w:t>
      </w:r>
      <w:r w:rsidRPr="008D1BFA">
        <w:rPr>
          <w:sz w:val="24"/>
          <w:szCs w:val="24"/>
          <w:shd w:val="clear" w:color="auto" w:fill="F9F9F9"/>
        </w:rPr>
        <w:t xml:space="preserve"> 2007,  </w:t>
      </w:r>
      <w:r w:rsidRPr="008D1BFA">
        <w:rPr>
          <w:sz w:val="24"/>
          <w:szCs w:val="24"/>
          <w:shd w:val="clear" w:color="auto" w:fill="F9F9F9"/>
          <w:lang w:val="en-US"/>
        </w:rPr>
        <w:t>LibreOffice</w:t>
      </w:r>
      <w:r w:rsidRPr="008D1BFA">
        <w:rPr>
          <w:sz w:val="24"/>
          <w:szCs w:val="24"/>
          <w:shd w:val="clear" w:color="auto" w:fill="F9F9F9"/>
        </w:rPr>
        <w:t xml:space="preserve">, </w:t>
      </w:r>
      <w:r w:rsidRPr="008D1BFA">
        <w:rPr>
          <w:sz w:val="24"/>
          <w:szCs w:val="24"/>
          <w:shd w:val="clear" w:color="auto" w:fill="F9F9F9"/>
          <w:lang w:val="en-US"/>
        </w:rPr>
        <w:t>Kaspersky</w:t>
      </w:r>
      <w:r w:rsidRPr="008D1BFA">
        <w:rPr>
          <w:sz w:val="24"/>
          <w:szCs w:val="24"/>
          <w:shd w:val="clear" w:color="auto" w:fill="F9F9F9"/>
        </w:rPr>
        <w:t xml:space="preserve"> </w:t>
      </w:r>
      <w:r w:rsidRPr="008D1BFA">
        <w:rPr>
          <w:sz w:val="24"/>
          <w:szCs w:val="24"/>
          <w:shd w:val="clear" w:color="auto" w:fill="F9F9F9"/>
          <w:lang w:val="en-US"/>
        </w:rPr>
        <w:t>Endpoint</w:t>
      </w:r>
      <w:r w:rsidRPr="008D1BFA">
        <w:rPr>
          <w:sz w:val="24"/>
          <w:szCs w:val="24"/>
          <w:shd w:val="clear" w:color="auto" w:fill="F9F9F9"/>
        </w:rPr>
        <w:t xml:space="preserve"> </w:t>
      </w:r>
      <w:r w:rsidRPr="008D1BFA">
        <w:rPr>
          <w:sz w:val="24"/>
          <w:szCs w:val="24"/>
          <w:shd w:val="clear" w:color="auto" w:fill="F9F9F9"/>
          <w:lang w:val="en-US"/>
        </w:rPr>
        <w:t>Security</w:t>
      </w:r>
      <w:r w:rsidRPr="008D1BFA">
        <w:rPr>
          <w:sz w:val="24"/>
          <w:szCs w:val="24"/>
          <w:shd w:val="clear" w:color="auto" w:fill="F9F9F9"/>
        </w:rPr>
        <w:t xml:space="preserve"> для бизнеса – Стандартный, Система контент фильтрации </w:t>
      </w:r>
      <w:r w:rsidRPr="008D1BFA">
        <w:rPr>
          <w:sz w:val="24"/>
          <w:szCs w:val="24"/>
          <w:shd w:val="clear" w:color="auto" w:fill="F9F9F9"/>
          <w:lang w:val="en-US"/>
        </w:rPr>
        <w:t>SkyDNS</w:t>
      </w:r>
      <w:r w:rsidRPr="008D1BFA">
        <w:rPr>
          <w:sz w:val="24"/>
          <w:szCs w:val="24"/>
          <w:shd w:val="clear" w:color="auto" w:fill="F9F9F9"/>
        </w:rPr>
        <w:t>, справочно-правовая система «Консультант плюс», «Гарант»</w:t>
      </w:r>
      <w:r w:rsidRPr="008D1BFA">
        <w:rPr>
          <w:sz w:val="24"/>
          <w:szCs w:val="24"/>
        </w:rPr>
        <w:t xml:space="preserve">, </w:t>
      </w:r>
      <w:r w:rsidRPr="008D1BFA">
        <w:rPr>
          <w:sz w:val="24"/>
          <w:szCs w:val="24"/>
          <w:shd w:val="clear" w:color="auto" w:fill="F9F9F9"/>
        </w:rPr>
        <w:t xml:space="preserve">Электронно библиотечная система </w:t>
      </w:r>
      <w:r w:rsidRPr="008D1BFA">
        <w:rPr>
          <w:sz w:val="24"/>
          <w:szCs w:val="24"/>
          <w:shd w:val="clear" w:color="auto" w:fill="F9F9F9"/>
          <w:lang w:val="en-US"/>
        </w:rPr>
        <w:t>IPRbooks</w:t>
      </w:r>
      <w:r w:rsidRPr="008D1BFA">
        <w:rPr>
          <w:sz w:val="24"/>
          <w:szCs w:val="24"/>
          <w:shd w:val="clear" w:color="auto" w:fill="F9F9F9"/>
        </w:rPr>
        <w:t xml:space="preserve">, </w:t>
      </w:r>
      <w:r w:rsidRPr="008D1BFA">
        <w:rPr>
          <w:sz w:val="24"/>
          <w:szCs w:val="24"/>
        </w:rPr>
        <w:t xml:space="preserve">Электронно библиотечная система «ЭБС ЮРАЙТ» </w:t>
      </w:r>
      <w:hyperlink w:history="1">
        <w:r w:rsidR="000B487E">
          <w:rPr>
            <w:rStyle w:val="a7"/>
            <w:sz w:val="24"/>
            <w:szCs w:val="24"/>
          </w:rPr>
          <w:t>www.biblio-online.ru</w:t>
        </w:r>
      </w:hyperlink>
      <w:r w:rsidRPr="008D1BFA">
        <w:rPr>
          <w:sz w:val="24"/>
          <w:szCs w:val="24"/>
        </w:rPr>
        <w:t>.,</w:t>
      </w:r>
      <w:r w:rsidRPr="008D1BFA">
        <w:rPr>
          <w:sz w:val="24"/>
          <w:szCs w:val="24"/>
          <w:shd w:val="clear" w:color="auto" w:fill="F9F9F9"/>
        </w:rPr>
        <w:t xml:space="preserve"> 1С:Предпр.8.Комплект для обучения в высших и средних учебных заведениях,</w:t>
      </w:r>
      <w:r w:rsidRPr="008D1BFA">
        <w:rPr>
          <w:sz w:val="24"/>
          <w:szCs w:val="24"/>
        </w:rPr>
        <w:t xml:space="preserve"> </w:t>
      </w:r>
      <w:r w:rsidRPr="008D1BFA">
        <w:rPr>
          <w:sz w:val="24"/>
          <w:szCs w:val="24"/>
          <w:shd w:val="clear" w:color="auto" w:fill="F9F9F9"/>
          <w:lang w:val="en-US"/>
        </w:rPr>
        <w:t>Moodle</w:t>
      </w:r>
      <w:r w:rsidRPr="008D1BFA">
        <w:rPr>
          <w:sz w:val="24"/>
          <w:szCs w:val="24"/>
          <w:shd w:val="clear" w:color="auto" w:fill="F9F9F9"/>
        </w:rPr>
        <w:t>.</w:t>
      </w:r>
      <w:r w:rsidRPr="008D1BFA">
        <w:rPr>
          <w:sz w:val="24"/>
          <w:szCs w:val="24"/>
        </w:rPr>
        <w:t xml:space="preserve"> </w:t>
      </w:r>
    </w:p>
    <w:p w:rsidR="00855946" w:rsidRPr="008D1BFA" w:rsidRDefault="00855946" w:rsidP="00855946">
      <w:pPr>
        <w:jc w:val="both"/>
        <w:rPr>
          <w:sz w:val="24"/>
          <w:szCs w:val="24"/>
        </w:rPr>
      </w:pPr>
      <w:r w:rsidRPr="008D1BFA">
        <w:rPr>
          <w:sz w:val="24"/>
          <w:szCs w:val="24"/>
        </w:rPr>
        <w:t>Учебно-исследовательская межкафедральная лаборатория финансово-прикладных исследований, т</w:t>
      </w:r>
      <w:r w:rsidRPr="008D1BFA">
        <w:rPr>
          <w:spacing w:val="-1"/>
          <w:sz w:val="24"/>
          <w:szCs w:val="24"/>
        </w:rPr>
        <w:t>овароведения, стандартизации, метрологии и сертификации</w:t>
      </w:r>
      <w:r w:rsidRPr="008D1BFA">
        <w:rPr>
          <w:sz w:val="24"/>
          <w:szCs w:val="24"/>
        </w:rPr>
        <w:t>, оснащение которой составляют: Столы аудиторные, стулья аудиторные, стол преподавателя, стул преподава</w:t>
      </w:r>
      <w:r w:rsidRPr="008D1BFA">
        <w:rPr>
          <w:sz w:val="24"/>
          <w:szCs w:val="24"/>
        </w:rPr>
        <w:lastRenderedPageBreak/>
        <w:t xml:space="preserve">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8D1BFA">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855946" w:rsidRPr="008D1BFA" w:rsidRDefault="00855946" w:rsidP="00855946">
      <w:pPr>
        <w:jc w:val="both"/>
        <w:rPr>
          <w:sz w:val="24"/>
          <w:szCs w:val="24"/>
        </w:rPr>
      </w:pPr>
      <w:r w:rsidRPr="008D1BF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D1BFA">
        <w:rPr>
          <w:sz w:val="24"/>
          <w:szCs w:val="24"/>
          <w:lang w:val="en-US"/>
        </w:rPr>
        <w:t>V</w:t>
      </w:r>
      <w:r w:rsidRPr="008D1BFA">
        <w:rPr>
          <w:sz w:val="24"/>
          <w:szCs w:val="24"/>
        </w:rPr>
        <w:t xml:space="preserve">8.2,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w:t>
      </w:r>
      <w:r w:rsidRPr="008D1BFA">
        <w:rPr>
          <w:sz w:val="24"/>
          <w:szCs w:val="24"/>
          <w:lang w:val="en-US"/>
        </w:rPr>
        <w:t>XP</w:t>
      </w:r>
      <w:r w:rsidRPr="008D1BFA">
        <w:rPr>
          <w:sz w:val="24"/>
          <w:szCs w:val="24"/>
        </w:rPr>
        <w:t xml:space="preserve">,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Линко </w:t>
      </w:r>
      <w:r w:rsidRPr="008D1BFA">
        <w:rPr>
          <w:sz w:val="24"/>
          <w:szCs w:val="24"/>
          <w:lang w:val="en-US"/>
        </w:rPr>
        <w:t>V</w:t>
      </w:r>
      <w:r w:rsidRPr="008D1BFA">
        <w:rPr>
          <w:sz w:val="24"/>
          <w:szCs w:val="24"/>
        </w:rPr>
        <w:t xml:space="preserve">8.2, 1С:Предпр.8.Комплект для обучения в высших и средних учебных заведениях,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xml:space="preserve">, справочно-правовая система «Консультант плюс», «Гарант», Электронно библиотечная система </w:t>
      </w:r>
      <w:r w:rsidRPr="008D1BFA">
        <w:rPr>
          <w:sz w:val="24"/>
          <w:szCs w:val="24"/>
          <w:lang w:val="en-US"/>
        </w:rPr>
        <w:t>IPRbooks</w:t>
      </w:r>
      <w:r w:rsidRPr="008D1BFA">
        <w:rPr>
          <w:sz w:val="24"/>
          <w:szCs w:val="24"/>
        </w:rPr>
        <w:t xml:space="preserve">, Электронно библиотечная система «ЭБС ЮРАЙТ» </w:t>
      </w:r>
      <w:hyperlink w:history="1">
        <w:r w:rsidR="000B487E">
          <w:rPr>
            <w:rStyle w:val="a7"/>
            <w:sz w:val="24"/>
            <w:szCs w:val="24"/>
            <w:lang w:val="en-US"/>
          </w:rPr>
          <w:t>www</w:t>
        </w:r>
        <w:r w:rsidR="000B487E" w:rsidRPr="00B45997">
          <w:rPr>
            <w:rStyle w:val="a7"/>
            <w:sz w:val="24"/>
            <w:szCs w:val="24"/>
          </w:rPr>
          <w:t>.</w:t>
        </w:r>
        <w:r w:rsidR="000B487E">
          <w:rPr>
            <w:rStyle w:val="a7"/>
            <w:sz w:val="24"/>
            <w:szCs w:val="24"/>
            <w:lang w:val="en-US"/>
          </w:rPr>
          <w:t>biblio</w:t>
        </w:r>
        <w:r w:rsidR="000B487E" w:rsidRPr="00B45997">
          <w:rPr>
            <w:rStyle w:val="a7"/>
            <w:sz w:val="24"/>
            <w:szCs w:val="24"/>
          </w:rPr>
          <w:t>-</w:t>
        </w:r>
        <w:r w:rsidR="000B487E">
          <w:rPr>
            <w:rStyle w:val="a7"/>
            <w:sz w:val="24"/>
            <w:szCs w:val="24"/>
            <w:lang w:val="en-US"/>
          </w:rPr>
          <w:t>online</w:t>
        </w:r>
        <w:r w:rsidR="000B487E" w:rsidRPr="00B45997">
          <w:rPr>
            <w:rStyle w:val="a7"/>
            <w:sz w:val="24"/>
            <w:szCs w:val="24"/>
          </w:rPr>
          <w:t>.</w:t>
        </w:r>
        <w:r w:rsidR="000B487E">
          <w:rPr>
            <w:rStyle w:val="a7"/>
            <w:sz w:val="24"/>
            <w:szCs w:val="24"/>
            <w:lang w:val="en-US"/>
          </w:rPr>
          <w:t>ru</w:t>
        </w:r>
      </w:hyperlink>
      <w:r w:rsidRPr="008D1BFA">
        <w:rPr>
          <w:sz w:val="24"/>
          <w:szCs w:val="24"/>
        </w:rPr>
        <w:t xml:space="preserve"> </w:t>
      </w:r>
    </w:p>
    <w:p w:rsidR="00855946" w:rsidRDefault="00855946" w:rsidP="00855946">
      <w:pPr>
        <w:jc w:val="both"/>
        <w:rPr>
          <w:sz w:val="24"/>
          <w:szCs w:val="24"/>
        </w:rPr>
      </w:pPr>
      <w:r w:rsidRPr="008D1BFA">
        <w:rPr>
          <w:sz w:val="24"/>
          <w:szCs w:val="24"/>
        </w:rPr>
        <w:t xml:space="preserve">5. Для самостоятельной работы: аудитории для самостоятельной работы,  курсового проектирования </w:t>
      </w:r>
      <w:r w:rsidRPr="008D1BFA">
        <w:rPr>
          <w:rStyle w:val="fontstyle01"/>
        </w:rPr>
        <w:t>(выполнения курсовых работ)</w:t>
      </w:r>
      <w:r w:rsidRPr="008D1BF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55946" w:rsidRDefault="00855946" w:rsidP="00855946">
      <w:pPr>
        <w:ind w:firstLine="709"/>
        <w:jc w:val="both"/>
        <w:rPr>
          <w:rFonts w:ascii="Calibri" w:hAnsi="Calibri"/>
          <w:sz w:val="24"/>
          <w:szCs w:val="24"/>
        </w:rPr>
      </w:pPr>
      <w:r>
        <w:rPr>
          <w:sz w:val="24"/>
          <w:szCs w:val="24"/>
        </w:rPr>
        <w:t xml:space="preserve"> </w:t>
      </w:r>
    </w:p>
    <w:p w:rsidR="00855946" w:rsidRDefault="00855946" w:rsidP="00855946">
      <w:pPr>
        <w:ind w:firstLine="708"/>
        <w:jc w:val="both"/>
        <w:rPr>
          <w:sz w:val="24"/>
          <w:szCs w:val="24"/>
        </w:rPr>
      </w:pPr>
    </w:p>
    <w:p w:rsidR="00FA5C55" w:rsidRPr="00A37392" w:rsidRDefault="00FA5C55" w:rsidP="00A76E53">
      <w:pPr>
        <w:widowControl/>
        <w:autoSpaceDE/>
        <w:autoSpaceDN/>
        <w:adjustRightInd/>
        <w:ind w:firstLine="709"/>
        <w:jc w:val="both"/>
        <w:rPr>
          <w:sz w:val="24"/>
          <w:szCs w:val="24"/>
        </w:rPr>
      </w:pPr>
    </w:p>
    <w:sectPr w:rsidR="00FA5C55" w:rsidRPr="00A373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35" w:rsidRDefault="00506835" w:rsidP="00160BC1">
      <w:r>
        <w:separator/>
      </w:r>
    </w:p>
  </w:endnote>
  <w:endnote w:type="continuationSeparator" w:id="0">
    <w:p w:rsidR="00506835" w:rsidRDefault="005068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35" w:rsidRDefault="00506835" w:rsidP="00160BC1">
      <w:r>
        <w:separator/>
      </w:r>
    </w:p>
  </w:footnote>
  <w:footnote w:type="continuationSeparator" w:id="0">
    <w:p w:rsidR="00506835" w:rsidRDefault="0050683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C02DC"/>
    <w:multiLevelType w:val="hybridMultilevel"/>
    <w:tmpl w:val="5CA4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F790F"/>
    <w:multiLevelType w:val="hybridMultilevel"/>
    <w:tmpl w:val="15C4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C450D"/>
    <w:multiLevelType w:val="hybridMultilevel"/>
    <w:tmpl w:val="A84299C2"/>
    <w:lvl w:ilvl="0" w:tplc="1F3000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9E6F63"/>
    <w:multiLevelType w:val="hybridMultilevel"/>
    <w:tmpl w:val="ED42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84928"/>
    <w:multiLevelType w:val="hybridMultilevel"/>
    <w:tmpl w:val="CFFA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013A7"/>
    <w:multiLevelType w:val="hybridMultilevel"/>
    <w:tmpl w:val="562C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87BE6"/>
    <w:multiLevelType w:val="hybridMultilevel"/>
    <w:tmpl w:val="6338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36167C"/>
    <w:multiLevelType w:val="hybridMultilevel"/>
    <w:tmpl w:val="E8325214"/>
    <w:lvl w:ilvl="0" w:tplc="44DADF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7"/>
  </w:num>
  <w:num w:numId="5">
    <w:abstractNumId w:val="7"/>
  </w:num>
  <w:num w:numId="6">
    <w:abstractNumId w:val="11"/>
  </w:num>
  <w:num w:numId="7">
    <w:abstractNumId w:val="13"/>
  </w:num>
  <w:num w:numId="8">
    <w:abstractNumId w:val="10"/>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2"/>
  </w:num>
  <w:num w:numId="15">
    <w:abstractNumId w:val="6"/>
  </w:num>
  <w:num w:numId="16">
    <w:abstractNumId w:val="9"/>
  </w:num>
  <w:num w:numId="17">
    <w:abstractNumId w:val="15"/>
  </w:num>
  <w:num w:numId="18">
    <w:abstractNumId w:val="1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5546"/>
    <w:rsid w:val="00027D2C"/>
    <w:rsid w:val="00027E5B"/>
    <w:rsid w:val="00031B76"/>
    <w:rsid w:val="00037461"/>
    <w:rsid w:val="00051AEE"/>
    <w:rsid w:val="00052185"/>
    <w:rsid w:val="00060A01"/>
    <w:rsid w:val="00064860"/>
    <w:rsid w:val="00064AA9"/>
    <w:rsid w:val="00081CFD"/>
    <w:rsid w:val="000835F5"/>
    <w:rsid w:val="000875BF"/>
    <w:rsid w:val="000911D1"/>
    <w:rsid w:val="00097B82"/>
    <w:rsid w:val="000A0E33"/>
    <w:rsid w:val="000A4FAC"/>
    <w:rsid w:val="000B1331"/>
    <w:rsid w:val="000B487E"/>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7F9"/>
    <w:rsid w:val="00127DEA"/>
    <w:rsid w:val="00131CDA"/>
    <w:rsid w:val="00132F57"/>
    <w:rsid w:val="001378B1"/>
    <w:rsid w:val="001454D0"/>
    <w:rsid w:val="0015639D"/>
    <w:rsid w:val="001576DC"/>
    <w:rsid w:val="00160BC1"/>
    <w:rsid w:val="00161C70"/>
    <w:rsid w:val="001716A9"/>
    <w:rsid w:val="00181AAB"/>
    <w:rsid w:val="00184BFF"/>
    <w:rsid w:val="00184F65"/>
    <w:rsid w:val="001871AA"/>
    <w:rsid w:val="0019514A"/>
    <w:rsid w:val="001A6533"/>
    <w:rsid w:val="001C3179"/>
    <w:rsid w:val="001C4FED"/>
    <w:rsid w:val="001C6305"/>
    <w:rsid w:val="001F11DE"/>
    <w:rsid w:val="0020374A"/>
    <w:rsid w:val="0020642F"/>
    <w:rsid w:val="00207E2E"/>
    <w:rsid w:val="00207FB7"/>
    <w:rsid w:val="00211C1B"/>
    <w:rsid w:val="0023185F"/>
    <w:rsid w:val="00240A81"/>
    <w:rsid w:val="00245199"/>
    <w:rsid w:val="0025630A"/>
    <w:rsid w:val="002657BC"/>
    <w:rsid w:val="00276128"/>
    <w:rsid w:val="0027733F"/>
    <w:rsid w:val="0028303D"/>
    <w:rsid w:val="00291D05"/>
    <w:rsid w:val="002933E5"/>
    <w:rsid w:val="002A0D1B"/>
    <w:rsid w:val="002B5AB9"/>
    <w:rsid w:val="002B6BDE"/>
    <w:rsid w:val="002B6C87"/>
    <w:rsid w:val="002B734E"/>
    <w:rsid w:val="002C2EAE"/>
    <w:rsid w:val="002C3F08"/>
    <w:rsid w:val="002C7582"/>
    <w:rsid w:val="002D143A"/>
    <w:rsid w:val="002D14D6"/>
    <w:rsid w:val="002D6AC0"/>
    <w:rsid w:val="002E4CB7"/>
    <w:rsid w:val="0030686A"/>
    <w:rsid w:val="00315AB7"/>
    <w:rsid w:val="0032166A"/>
    <w:rsid w:val="003228E9"/>
    <w:rsid w:val="003268C2"/>
    <w:rsid w:val="003272A5"/>
    <w:rsid w:val="00330957"/>
    <w:rsid w:val="0033546E"/>
    <w:rsid w:val="00355C7E"/>
    <w:rsid w:val="003618C2"/>
    <w:rsid w:val="00363097"/>
    <w:rsid w:val="003630CB"/>
    <w:rsid w:val="00365758"/>
    <w:rsid w:val="003668E3"/>
    <w:rsid w:val="00390B62"/>
    <w:rsid w:val="003A3494"/>
    <w:rsid w:val="003A57B5"/>
    <w:rsid w:val="003A6FB0"/>
    <w:rsid w:val="003A71E4"/>
    <w:rsid w:val="003B7F71"/>
    <w:rsid w:val="003E5106"/>
    <w:rsid w:val="003F2198"/>
    <w:rsid w:val="00400491"/>
    <w:rsid w:val="00407242"/>
    <w:rsid w:val="00407404"/>
    <w:rsid w:val="00410EAB"/>
    <w:rsid w:val="004110F5"/>
    <w:rsid w:val="0041605D"/>
    <w:rsid w:val="00435249"/>
    <w:rsid w:val="004378FE"/>
    <w:rsid w:val="00437F5D"/>
    <w:rsid w:val="00444766"/>
    <w:rsid w:val="00450838"/>
    <w:rsid w:val="00456789"/>
    <w:rsid w:val="0046365B"/>
    <w:rsid w:val="004653A5"/>
    <w:rsid w:val="0047224A"/>
    <w:rsid w:val="0047572F"/>
    <w:rsid w:val="0047633A"/>
    <w:rsid w:val="0048300E"/>
    <w:rsid w:val="0049217A"/>
    <w:rsid w:val="004931CD"/>
    <w:rsid w:val="00495C7E"/>
    <w:rsid w:val="004A2C0D"/>
    <w:rsid w:val="004A2E62"/>
    <w:rsid w:val="004A68C9"/>
    <w:rsid w:val="004C4334"/>
    <w:rsid w:val="004C5815"/>
    <w:rsid w:val="004C6DB3"/>
    <w:rsid w:val="004D137F"/>
    <w:rsid w:val="004D7F65"/>
    <w:rsid w:val="004E0C3F"/>
    <w:rsid w:val="004E357A"/>
    <w:rsid w:val="004E3D82"/>
    <w:rsid w:val="004E42F4"/>
    <w:rsid w:val="004E4CD6"/>
    <w:rsid w:val="004E4DB2"/>
    <w:rsid w:val="004E61D8"/>
    <w:rsid w:val="004E62F1"/>
    <w:rsid w:val="004E753A"/>
    <w:rsid w:val="004F3C72"/>
    <w:rsid w:val="00506835"/>
    <w:rsid w:val="00516F43"/>
    <w:rsid w:val="00521F20"/>
    <w:rsid w:val="00524765"/>
    <w:rsid w:val="005360DC"/>
    <w:rsid w:val="005362E6"/>
    <w:rsid w:val="00537A62"/>
    <w:rsid w:val="00540F31"/>
    <w:rsid w:val="00565480"/>
    <w:rsid w:val="005669CB"/>
    <w:rsid w:val="00572F9F"/>
    <w:rsid w:val="005816EA"/>
    <w:rsid w:val="00582969"/>
    <w:rsid w:val="00583C2E"/>
    <w:rsid w:val="00584FE8"/>
    <w:rsid w:val="00586FAD"/>
    <w:rsid w:val="005915BA"/>
    <w:rsid w:val="00591B36"/>
    <w:rsid w:val="00597DF8"/>
    <w:rsid w:val="005A28FC"/>
    <w:rsid w:val="005A5D32"/>
    <w:rsid w:val="005B47CE"/>
    <w:rsid w:val="005B664D"/>
    <w:rsid w:val="005C13E4"/>
    <w:rsid w:val="005C20F0"/>
    <w:rsid w:val="005C3AEB"/>
    <w:rsid w:val="005C3E07"/>
    <w:rsid w:val="005C7567"/>
    <w:rsid w:val="005D206B"/>
    <w:rsid w:val="005E017C"/>
    <w:rsid w:val="005F2349"/>
    <w:rsid w:val="006044B4"/>
    <w:rsid w:val="00607E17"/>
    <w:rsid w:val="006118F6"/>
    <w:rsid w:val="00624E28"/>
    <w:rsid w:val="00642A2F"/>
    <w:rsid w:val="006439F4"/>
    <w:rsid w:val="0065606F"/>
    <w:rsid w:val="00656AC4"/>
    <w:rsid w:val="006720E4"/>
    <w:rsid w:val="00676914"/>
    <w:rsid w:val="00676F0C"/>
    <w:rsid w:val="00687B3A"/>
    <w:rsid w:val="00692DD7"/>
    <w:rsid w:val="006B0CA3"/>
    <w:rsid w:val="006D108C"/>
    <w:rsid w:val="006D15B6"/>
    <w:rsid w:val="006D6805"/>
    <w:rsid w:val="006E2C1A"/>
    <w:rsid w:val="006E5C19"/>
    <w:rsid w:val="00701A8C"/>
    <w:rsid w:val="00705814"/>
    <w:rsid w:val="00705FB5"/>
    <w:rsid w:val="007066B1"/>
    <w:rsid w:val="00713D44"/>
    <w:rsid w:val="007327FE"/>
    <w:rsid w:val="007512C7"/>
    <w:rsid w:val="00752936"/>
    <w:rsid w:val="0076201E"/>
    <w:rsid w:val="00764497"/>
    <w:rsid w:val="007751FE"/>
    <w:rsid w:val="00776A98"/>
    <w:rsid w:val="00777B09"/>
    <w:rsid w:val="00781ADF"/>
    <w:rsid w:val="007826F6"/>
    <w:rsid w:val="00783D3E"/>
    <w:rsid w:val="00785842"/>
    <w:rsid w:val="007865CB"/>
    <w:rsid w:val="00793E1B"/>
    <w:rsid w:val="00793F01"/>
    <w:rsid w:val="00797330"/>
    <w:rsid w:val="007A5EE5"/>
    <w:rsid w:val="007A7E7B"/>
    <w:rsid w:val="007B2F12"/>
    <w:rsid w:val="007C0347"/>
    <w:rsid w:val="007C277B"/>
    <w:rsid w:val="007D5CC1"/>
    <w:rsid w:val="007E10C6"/>
    <w:rsid w:val="007E46F0"/>
    <w:rsid w:val="007F045A"/>
    <w:rsid w:val="007F098D"/>
    <w:rsid w:val="007F4B97"/>
    <w:rsid w:val="007F7A4D"/>
    <w:rsid w:val="00801B83"/>
    <w:rsid w:val="00820D1B"/>
    <w:rsid w:val="00823333"/>
    <w:rsid w:val="00823E5A"/>
    <w:rsid w:val="008263DE"/>
    <w:rsid w:val="00835084"/>
    <w:rsid w:val="008423FF"/>
    <w:rsid w:val="00855946"/>
    <w:rsid w:val="00857FC8"/>
    <w:rsid w:val="0086651C"/>
    <w:rsid w:val="0088272E"/>
    <w:rsid w:val="0089618D"/>
    <w:rsid w:val="00896431"/>
    <w:rsid w:val="00897B9E"/>
    <w:rsid w:val="008A3A34"/>
    <w:rsid w:val="008B6331"/>
    <w:rsid w:val="008C522B"/>
    <w:rsid w:val="008D1BFA"/>
    <w:rsid w:val="008E5E59"/>
    <w:rsid w:val="00900ECD"/>
    <w:rsid w:val="00920199"/>
    <w:rsid w:val="00921868"/>
    <w:rsid w:val="00930D6C"/>
    <w:rsid w:val="00941875"/>
    <w:rsid w:val="00951F6B"/>
    <w:rsid w:val="009528CA"/>
    <w:rsid w:val="00954E45"/>
    <w:rsid w:val="00957846"/>
    <w:rsid w:val="00960FC4"/>
    <w:rsid w:val="00962F5A"/>
    <w:rsid w:val="00965998"/>
    <w:rsid w:val="00980AF3"/>
    <w:rsid w:val="00980D46"/>
    <w:rsid w:val="009A493E"/>
    <w:rsid w:val="009B76F8"/>
    <w:rsid w:val="009D6619"/>
    <w:rsid w:val="009E35D2"/>
    <w:rsid w:val="009F4070"/>
    <w:rsid w:val="00A275E4"/>
    <w:rsid w:val="00A32A5F"/>
    <w:rsid w:val="00A33821"/>
    <w:rsid w:val="00A37392"/>
    <w:rsid w:val="00A40F4A"/>
    <w:rsid w:val="00A44F9E"/>
    <w:rsid w:val="00A475AB"/>
    <w:rsid w:val="00A562B9"/>
    <w:rsid w:val="00A567CD"/>
    <w:rsid w:val="00A637D5"/>
    <w:rsid w:val="00A63D90"/>
    <w:rsid w:val="00A75675"/>
    <w:rsid w:val="00A76E53"/>
    <w:rsid w:val="00A91916"/>
    <w:rsid w:val="00A9607B"/>
    <w:rsid w:val="00A96C48"/>
    <w:rsid w:val="00AA2A29"/>
    <w:rsid w:val="00AB2091"/>
    <w:rsid w:val="00AB24D3"/>
    <w:rsid w:val="00AB640D"/>
    <w:rsid w:val="00AD0669"/>
    <w:rsid w:val="00AD208A"/>
    <w:rsid w:val="00AD4A3C"/>
    <w:rsid w:val="00AD504D"/>
    <w:rsid w:val="00AE3177"/>
    <w:rsid w:val="00AF61EB"/>
    <w:rsid w:val="00B45997"/>
    <w:rsid w:val="00B5209B"/>
    <w:rsid w:val="00B542D4"/>
    <w:rsid w:val="00B54421"/>
    <w:rsid w:val="00B642B8"/>
    <w:rsid w:val="00B644A0"/>
    <w:rsid w:val="00B66371"/>
    <w:rsid w:val="00B817E2"/>
    <w:rsid w:val="00B95B99"/>
    <w:rsid w:val="00BB6C9A"/>
    <w:rsid w:val="00BB70FB"/>
    <w:rsid w:val="00BC4669"/>
    <w:rsid w:val="00BC7A08"/>
    <w:rsid w:val="00BE023D"/>
    <w:rsid w:val="00BF22FC"/>
    <w:rsid w:val="00C1245E"/>
    <w:rsid w:val="00C179A0"/>
    <w:rsid w:val="00C228C5"/>
    <w:rsid w:val="00C24EA8"/>
    <w:rsid w:val="00C26026"/>
    <w:rsid w:val="00C33468"/>
    <w:rsid w:val="00C3475E"/>
    <w:rsid w:val="00C40C06"/>
    <w:rsid w:val="00C55E91"/>
    <w:rsid w:val="00C5602D"/>
    <w:rsid w:val="00C56169"/>
    <w:rsid w:val="00C66879"/>
    <w:rsid w:val="00C70CA1"/>
    <w:rsid w:val="00C7200A"/>
    <w:rsid w:val="00C90A7A"/>
    <w:rsid w:val="00C93F61"/>
    <w:rsid w:val="00C94464"/>
    <w:rsid w:val="00C953C9"/>
    <w:rsid w:val="00CA401A"/>
    <w:rsid w:val="00CB27ED"/>
    <w:rsid w:val="00CB61D6"/>
    <w:rsid w:val="00CC532D"/>
    <w:rsid w:val="00CE4B18"/>
    <w:rsid w:val="00CE6C4B"/>
    <w:rsid w:val="00CF12C6"/>
    <w:rsid w:val="00CF2B2F"/>
    <w:rsid w:val="00CF6292"/>
    <w:rsid w:val="00CF6B12"/>
    <w:rsid w:val="00D02EB8"/>
    <w:rsid w:val="00D03D27"/>
    <w:rsid w:val="00D13B63"/>
    <w:rsid w:val="00D14DA3"/>
    <w:rsid w:val="00D152E4"/>
    <w:rsid w:val="00D1753D"/>
    <w:rsid w:val="00D23EFA"/>
    <w:rsid w:val="00D32B66"/>
    <w:rsid w:val="00D34B66"/>
    <w:rsid w:val="00D52E41"/>
    <w:rsid w:val="00D63339"/>
    <w:rsid w:val="00D73EE2"/>
    <w:rsid w:val="00D761E8"/>
    <w:rsid w:val="00D82A38"/>
    <w:rsid w:val="00D83177"/>
    <w:rsid w:val="00D8506D"/>
    <w:rsid w:val="00D90307"/>
    <w:rsid w:val="00D90365"/>
    <w:rsid w:val="00D9772A"/>
    <w:rsid w:val="00D97830"/>
    <w:rsid w:val="00DA3FFC"/>
    <w:rsid w:val="00DA4757"/>
    <w:rsid w:val="00DA489D"/>
    <w:rsid w:val="00DA48D3"/>
    <w:rsid w:val="00DB08E2"/>
    <w:rsid w:val="00DB0A35"/>
    <w:rsid w:val="00DB228F"/>
    <w:rsid w:val="00DB2FAA"/>
    <w:rsid w:val="00DC6660"/>
    <w:rsid w:val="00DD03B9"/>
    <w:rsid w:val="00DD6EB4"/>
    <w:rsid w:val="00DE38F3"/>
    <w:rsid w:val="00DF1076"/>
    <w:rsid w:val="00DF26AA"/>
    <w:rsid w:val="00DF7ED6"/>
    <w:rsid w:val="00E02CDE"/>
    <w:rsid w:val="00E11452"/>
    <w:rsid w:val="00E122A6"/>
    <w:rsid w:val="00E33D41"/>
    <w:rsid w:val="00E36142"/>
    <w:rsid w:val="00E42AED"/>
    <w:rsid w:val="00E4451A"/>
    <w:rsid w:val="00E46CC3"/>
    <w:rsid w:val="00E57A3A"/>
    <w:rsid w:val="00E72419"/>
    <w:rsid w:val="00E72975"/>
    <w:rsid w:val="00E7465A"/>
    <w:rsid w:val="00E9119D"/>
    <w:rsid w:val="00E92238"/>
    <w:rsid w:val="00E971FD"/>
    <w:rsid w:val="00EA206F"/>
    <w:rsid w:val="00EA3690"/>
    <w:rsid w:val="00ED213E"/>
    <w:rsid w:val="00ED28E4"/>
    <w:rsid w:val="00ED789C"/>
    <w:rsid w:val="00EE165B"/>
    <w:rsid w:val="00EE4D57"/>
    <w:rsid w:val="00EF49BB"/>
    <w:rsid w:val="00F00B76"/>
    <w:rsid w:val="00F06F17"/>
    <w:rsid w:val="00F226CA"/>
    <w:rsid w:val="00F239D1"/>
    <w:rsid w:val="00F322E1"/>
    <w:rsid w:val="00F342F7"/>
    <w:rsid w:val="00F40FEC"/>
    <w:rsid w:val="00F42549"/>
    <w:rsid w:val="00F625A5"/>
    <w:rsid w:val="00F63ADF"/>
    <w:rsid w:val="00F63BBC"/>
    <w:rsid w:val="00F64FD0"/>
    <w:rsid w:val="00F66E36"/>
    <w:rsid w:val="00F8007A"/>
    <w:rsid w:val="00F803A3"/>
    <w:rsid w:val="00F806EE"/>
    <w:rsid w:val="00F933BB"/>
    <w:rsid w:val="00F96A96"/>
    <w:rsid w:val="00FA069A"/>
    <w:rsid w:val="00FA5C55"/>
    <w:rsid w:val="00FA5F58"/>
    <w:rsid w:val="00FB05DD"/>
    <w:rsid w:val="00FB1263"/>
    <w:rsid w:val="00FB15A7"/>
    <w:rsid w:val="00FB3DFD"/>
    <w:rsid w:val="00FB70C6"/>
    <w:rsid w:val="00FC306B"/>
    <w:rsid w:val="00FD6763"/>
    <w:rsid w:val="00FE1F73"/>
    <w:rsid w:val="00FE477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566A35-763F-4A05-8795-FC9C8A1D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fontstyle01">
    <w:name w:val="fontstyle01"/>
    <w:rsid w:val="0085594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5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52952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403482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21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873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557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094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4522068</vt:i4>
      </vt:variant>
      <vt:variant>
        <vt:i4>9</vt:i4>
      </vt:variant>
      <vt:variant>
        <vt:i4>0</vt:i4>
      </vt:variant>
      <vt:variant>
        <vt:i4>5</vt:i4>
      </vt:variant>
      <vt:variant>
        <vt:lpwstr>http://www.iprbookshop.ru/75579.html</vt:lpwstr>
      </vt:variant>
      <vt:variant>
        <vt:lpwstr/>
      </vt:variant>
      <vt:variant>
        <vt:i4>4391007</vt:i4>
      </vt:variant>
      <vt:variant>
        <vt:i4>6</vt:i4>
      </vt:variant>
      <vt:variant>
        <vt:i4>0</vt:i4>
      </vt:variant>
      <vt:variant>
        <vt:i4>5</vt:i4>
      </vt:variant>
      <vt:variant>
        <vt:lpwstr>http://www.iprbookshop.ru/10948.html</vt:lpwstr>
      </vt:variant>
      <vt:variant>
        <vt:lpwstr/>
      </vt:variant>
      <vt:variant>
        <vt:i4>1507345</vt:i4>
      </vt:variant>
      <vt:variant>
        <vt:i4>3</vt:i4>
      </vt:variant>
      <vt:variant>
        <vt:i4>0</vt:i4>
      </vt:variant>
      <vt:variant>
        <vt:i4>5</vt:i4>
      </vt:variant>
      <vt:variant>
        <vt:lpwstr>https://biblio-online.ru/bcode/432145</vt:lpwstr>
      </vt:variant>
      <vt:variant>
        <vt:lpwstr/>
      </vt:variant>
      <vt:variant>
        <vt:i4>1703959</vt:i4>
      </vt:variant>
      <vt:variant>
        <vt:i4>0</vt:i4>
      </vt:variant>
      <vt:variant>
        <vt:i4>0</vt:i4>
      </vt:variant>
      <vt:variant>
        <vt:i4>5</vt:i4>
      </vt:variant>
      <vt:variant>
        <vt:lpwstr>https://biblio-online.ru/bcode/438737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2020-02-08T03:59:00Z</cp:lastPrinted>
  <dcterms:created xsi:type="dcterms:W3CDTF">2021-01-16T14:54:00Z</dcterms:created>
  <dcterms:modified xsi:type="dcterms:W3CDTF">2023-06-09T05:25:00Z</dcterms:modified>
</cp:coreProperties>
</file>